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44059277"/>
    <w:bookmarkEnd w:id="0"/>
    <w:p w:rsidR="00F8522C" w:rsidRDefault="00F8522C" w:rsidP="00F8522C">
      <w:pPr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object w:dxaOrig="9637" w:dyaOrig="3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71pt" o:ole="">
            <v:imagedata r:id="rId5" o:title=""/>
          </v:shape>
          <o:OLEObject Type="Embed" ProgID="Word.Document.12" ShapeID="_x0000_i1025" DrawAspect="Content" ObjectID="_1478353631" r:id="rId6">
            <o:FieldCodes>\s</o:FieldCodes>
          </o:OLEObject>
        </w:object>
      </w:r>
    </w:p>
    <w:p w:rsidR="00F8522C" w:rsidRDefault="00F8522C" w:rsidP="00F8522C">
      <w:pPr>
        <w:ind w:left="5670"/>
        <w:jc w:val="right"/>
        <w:rPr>
          <w:rFonts w:ascii="Times New Roman" w:hAnsi="Times New Roman"/>
        </w:rPr>
      </w:pPr>
    </w:p>
    <w:p w:rsidR="00F8522C" w:rsidRDefault="00F8522C" w:rsidP="00F8522C">
      <w:pPr>
        <w:ind w:left="3492"/>
        <w:jc w:val="both"/>
        <w:rPr>
          <w:rFonts w:ascii="Times New Roman" w:hAnsi="Times New Roman"/>
          <w:sz w:val="28"/>
          <w:szCs w:val="28"/>
        </w:rPr>
      </w:pPr>
      <w:r w:rsidRPr="00DD36F7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 xml:space="preserve"> утверждении  долгосрочной  целевой  </w:t>
      </w:r>
      <w:proofErr w:type="gramStart"/>
      <w:r>
        <w:rPr>
          <w:rFonts w:ascii="Times New Roman" w:hAnsi="Times New Roman"/>
          <w:sz w:val="28"/>
          <w:szCs w:val="28"/>
        </w:rPr>
        <w:t>программы                                                                 совершенствования готовности гражданской обороны  сельского  поселения</w:t>
      </w:r>
      <w:proofErr w:type="gramEnd"/>
      <w:r>
        <w:rPr>
          <w:rFonts w:ascii="Times New Roman" w:hAnsi="Times New Roman"/>
          <w:sz w:val="28"/>
          <w:szCs w:val="28"/>
        </w:rPr>
        <w:t xml:space="preserve">  Нижнеулу-Елгинский сельсовет на 2014-2023 года (10 лет)</w:t>
      </w: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1. Утвердить долгосрочную целевую Программу   совершенствования готовности гражданской обороны  сельского  поселения  Нижнеулу-Елгинский сельсовет на 2014-2023 года (10 лет). Программа прилагается.</w:t>
      </w: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2. Установить, что в ходе  </w:t>
      </w:r>
      <w:proofErr w:type="gramStart"/>
      <w:r>
        <w:rPr>
          <w:rFonts w:ascii="Times New Roman" w:hAnsi="Times New Roman"/>
          <w:sz w:val="28"/>
          <w:szCs w:val="28"/>
        </w:rPr>
        <w:t>реализации  муниципальной  долгосрочной  целевой программы  совершенствования готовности гражданской обороны  сельского  поселения</w:t>
      </w:r>
      <w:proofErr w:type="gramEnd"/>
      <w:r>
        <w:rPr>
          <w:rFonts w:ascii="Times New Roman" w:hAnsi="Times New Roman"/>
          <w:sz w:val="28"/>
          <w:szCs w:val="28"/>
        </w:rPr>
        <w:t xml:space="preserve">  Нижнеулу-Елгинский сельсовет муниципального  района  Ермекеевский район  Республики Башкортостан на 2014-2023 года (10 лет)  мероприятия и  объемы их  финансирования подлежат  ежегодной корректировке с учетом  возможностей  средств  бюджета сельского  поселения.</w:t>
      </w: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 </w:t>
      </w:r>
      <w:proofErr w:type="gramStart"/>
      <w:r>
        <w:rPr>
          <w:rFonts w:ascii="Times New Roman" w:hAnsi="Times New Roman"/>
          <w:sz w:val="28"/>
          <w:szCs w:val="28"/>
        </w:rPr>
        <w:t>Контроль  за</w:t>
      </w:r>
      <w:proofErr w:type="gramEnd"/>
      <w:r>
        <w:rPr>
          <w:rFonts w:ascii="Times New Roman" w:hAnsi="Times New Roman"/>
          <w:sz w:val="28"/>
          <w:szCs w:val="28"/>
        </w:rPr>
        <w:t xml:space="preserve">  исполнением  настоящего  постановления оставляю  за  собой.</w:t>
      </w: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</w:p>
    <w:p w:rsidR="00F8522C" w:rsidRDefault="00F8522C" w:rsidP="00F8522C">
      <w:pPr>
        <w:ind w:left="43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>
        <w:rPr>
          <w:rFonts w:ascii="Times New Roman" w:hAnsi="Times New Roman"/>
          <w:sz w:val="28"/>
          <w:szCs w:val="28"/>
        </w:rPr>
        <w:tab/>
        <w:t>сельского</w:t>
      </w:r>
      <w:r>
        <w:rPr>
          <w:rFonts w:ascii="Times New Roman" w:hAnsi="Times New Roman"/>
          <w:sz w:val="28"/>
          <w:szCs w:val="28"/>
        </w:rPr>
        <w:tab/>
        <w:t>поселения                                                                                         Нижнеулу-Елгинский  сельсовет                                   О.В.Зарянова</w:t>
      </w: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</w:p>
    <w:p w:rsidR="00F8522C" w:rsidRDefault="00F8522C" w:rsidP="00F852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F8522C" w:rsidRPr="00DD36F7" w:rsidRDefault="00F8522C" w:rsidP="00F852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8522C" w:rsidRPr="00396CFE" w:rsidRDefault="00F8522C" w:rsidP="00F8522C">
      <w:pPr>
        <w:ind w:left="5670"/>
        <w:jc w:val="right"/>
        <w:rPr>
          <w:rFonts w:ascii="Times New Roman" w:hAnsi="Times New Roman"/>
        </w:rPr>
      </w:pPr>
      <w:proofErr w:type="gramStart"/>
      <w:r w:rsidRPr="00396CFE">
        <w:rPr>
          <w:rFonts w:ascii="Times New Roman" w:hAnsi="Times New Roman"/>
        </w:rPr>
        <w:lastRenderedPageBreak/>
        <w:t>Утверждена</w:t>
      </w:r>
      <w:proofErr w:type="gramEnd"/>
      <w:r w:rsidRPr="00396CFE">
        <w:rPr>
          <w:rFonts w:ascii="Times New Roman" w:hAnsi="Times New Roman"/>
        </w:rPr>
        <w:t xml:space="preserve"> постановлением Главы </w:t>
      </w:r>
      <w:r>
        <w:rPr>
          <w:rFonts w:ascii="Times New Roman" w:hAnsi="Times New Roman"/>
        </w:rPr>
        <w:t>сельского поселения Нижнеулу-Елгинский сельсовет</w:t>
      </w:r>
      <w:r w:rsidRPr="00396CFE">
        <w:rPr>
          <w:rFonts w:ascii="Times New Roman" w:hAnsi="Times New Roman"/>
        </w:rPr>
        <w:t xml:space="preserve">  от</w:t>
      </w:r>
      <w:r>
        <w:rPr>
          <w:rFonts w:ascii="Times New Roman" w:hAnsi="Times New Roman"/>
        </w:rPr>
        <w:t xml:space="preserve"> 18  октября  № 54</w:t>
      </w:r>
    </w:p>
    <w:p w:rsidR="00F8522C" w:rsidRPr="00396CFE" w:rsidRDefault="00F8522C" w:rsidP="00F8522C"/>
    <w:p w:rsidR="00F8522C" w:rsidRPr="006C3886" w:rsidRDefault="00F8522C" w:rsidP="00F8522C">
      <w:pPr>
        <w:pStyle w:val="a4"/>
        <w:jc w:val="center"/>
        <w:rPr>
          <w:rStyle w:val="a3"/>
          <w:sz w:val="27"/>
          <w:szCs w:val="27"/>
        </w:rPr>
      </w:pPr>
      <w:r w:rsidRPr="006C3886">
        <w:rPr>
          <w:rStyle w:val="a3"/>
          <w:sz w:val="27"/>
          <w:szCs w:val="27"/>
        </w:rPr>
        <w:t xml:space="preserve">ДОЛГОСРОЧНАЯ ЦЕЛЕВАЯ ПРОГРАММА </w:t>
      </w:r>
    </w:p>
    <w:p w:rsidR="00F8522C" w:rsidRPr="006C3886" w:rsidRDefault="00F8522C" w:rsidP="00F8522C">
      <w:pPr>
        <w:pStyle w:val="a4"/>
        <w:jc w:val="center"/>
        <w:rPr>
          <w:rStyle w:val="a3"/>
          <w:sz w:val="27"/>
          <w:szCs w:val="27"/>
        </w:rPr>
      </w:pPr>
      <w:r w:rsidRPr="006C3886">
        <w:rPr>
          <w:rStyle w:val="a3"/>
          <w:sz w:val="27"/>
          <w:szCs w:val="27"/>
        </w:rPr>
        <w:t xml:space="preserve">СОВЕРШЕНСТВОВАНИЯ ГОТОВНОСТИ ГРАЖДАНСКОЙ ОБОРОНЫ </w:t>
      </w:r>
      <w:r w:rsidRPr="006C3886">
        <w:rPr>
          <w:rStyle w:val="a3"/>
          <w:sz w:val="27"/>
          <w:szCs w:val="27"/>
          <w:lang w:val="ru-RU"/>
        </w:rPr>
        <w:t xml:space="preserve">СЕЛЬСКОГО ПОСЕЛЕНИЯ </w:t>
      </w:r>
      <w:r w:rsidRPr="00CF1E8D">
        <w:rPr>
          <w:rStyle w:val="a3"/>
          <w:b w:val="0"/>
          <w:sz w:val="36"/>
          <w:szCs w:val="36"/>
          <w:lang w:val="ru-RU"/>
        </w:rPr>
        <w:t>Нижнеулу-Елгинский</w:t>
      </w:r>
      <w:r>
        <w:rPr>
          <w:rStyle w:val="a3"/>
          <w:sz w:val="27"/>
          <w:szCs w:val="27"/>
          <w:lang w:val="ru-RU"/>
        </w:rPr>
        <w:t xml:space="preserve"> </w:t>
      </w:r>
      <w:r w:rsidRPr="006C3886">
        <w:rPr>
          <w:rStyle w:val="a3"/>
          <w:sz w:val="27"/>
          <w:szCs w:val="27"/>
          <w:lang w:val="ru-RU"/>
        </w:rPr>
        <w:t xml:space="preserve"> СЕЛЬСОВЕТ</w:t>
      </w:r>
      <w:r w:rsidRPr="006C3886">
        <w:rPr>
          <w:rStyle w:val="a3"/>
          <w:sz w:val="27"/>
          <w:szCs w:val="27"/>
        </w:rPr>
        <w:t xml:space="preserve">  </w:t>
      </w:r>
    </w:p>
    <w:p w:rsidR="00F8522C" w:rsidRPr="006C3886" w:rsidRDefault="00F8522C" w:rsidP="00F8522C">
      <w:pPr>
        <w:pStyle w:val="a4"/>
        <w:jc w:val="center"/>
        <w:rPr>
          <w:b/>
          <w:bCs/>
          <w:sz w:val="27"/>
          <w:szCs w:val="27"/>
        </w:rPr>
      </w:pPr>
      <w:r w:rsidRPr="006C3886">
        <w:rPr>
          <w:rStyle w:val="a3"/>
          <w:sz w:val="27"/>
          <w:szCs w:val="27"/>
        </w:rPr>
        <w:t>НА 201</w:t>
      </w:r>
      <w:r w:rsidRPr="006C3886">
        <w:rPr>
          <w:rStyle w:val="a3"/>
          <w:sz w:val="27"/>
          <w:szCs w:val="27"/>
          <w:lang w:val="ru-RU"/>
        </w:rPr>
        <w:t>4</w:t>
      </w:r>
      <w:r w:rsidRPr="006C3886">
        <w:rPr>
          <w:rStyle w:val="a3"/>
          <w:sz w:val="27"/>
          <w:szCs w:val="27"/>
        </w:rPr>
        <w:t xml:space="preserve"> - 202</w:t>
      </w:r>
      <w:r w:rsidRPr="006C3886">
        <w:rPr>
          <w:rStyle w:val="a3"/>
          <w:sz w:val="27"/>
          <w:szCs w:val="27"/>
          <w:lang w:val="ru-RU"/>
        </w:rPr>
        <w:t>3</w:t>
      </w:r>
      <w:r w:rsidRPr="006C3886">
        <w:rPr>
          <w:rStyle w:val="a3"/>
          <w:sz w:val="27"/>
          <w:szCs w:val="27"/>
        </w:rPr>
        <w:t xml:space="preserve"> ГОДЫ (10 </w:t>
      </w:r>
      <w:r w:rsidRPr="006C3886">
        <w:rPr>
          <w:rStyle w:val="a3"/>
          <w:sz w:val="27"/>
          <w:szCs w:val="27"/>
          <w:lang w:val="ru-RU"/>
        </w:rPr>
        <w:t>лет)</w:t>
      </w:r>
    </w:p>
    <w:p w:rsidR="00F8522C" w:rsidRPr="006C3886" w:rsidRDefault="00F8522C" w:rsidP="00F8522C">
      <w:pPr>
        <w:pStyle w:val="a4"/>
        <w:jc w:val="center"/>
        <w:rPr>
          <w:b/>
          <w:bCs/>
          <w:sz w:val="27"/>
          <w:szCs w:val="27"/>
        </w:rPr>
      </w:pP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Паспорт Программы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sz w:val="27"/>
          <w:szCs w:val="27"/>
        </w:rPr>
      </w:pPr>
      <w:r w:rsidRPr="006C3886">
        <w:rPr>
          <w:rFonts w:ascii="Times New Roman" w:hAnsi="Times New Roman"/>
          <w:sz w:val="27"/>
          <w:szCs w:val="27"/>
        </w:rPr>
        <w:t xml:space="preserve">Наименование Программы - долгосрочная целевая программа совершенствования готовности гражданской обороны Сельского поселения </w:t>
      </w:r>
      <w:r>
        <w:rPr>
          <w:rFonts w:ascii="Times New Roman" w:hAnsi="Times New Roman"/>
          <w:sz w:val="27"/>
          <w:szCs w:val="27"/>
          <w:lang w:val="ru-RU"/>
        </w:rPr>
        <w:t>Нижнеулу-Елгинский</w:t>
      </w:r>
      <w:r w:rsidRPr="006C3886">
        <w:rPr>
          <w:rFonts w:ascii="Times New Roman" w:hAnsi="Times New Roman"/>
          <w:sz w:val="27"/>
          <w:szCs w:val="27"/>
        </w:rPr>
        <w:t xml:space="preserve"> сельсовет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 на 2014-2023 годы.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</w:rPr>
      </w:pPr>
      <w:r w:rsidRPr="006C3886">
        <w:rPr>
          <w:rFonts w:ascii="Times New Roman" w:hAnsi="Times New Roman"/>
          <w:sz w:val="27"/>
          <w:szCs w:val="27"/>
        </w:rPr>
        <w:t>Основания для разработки Программы  "О гражданской обороне" - Федеральный закон от 12 декабря 1998 года N 28-ФЗ, постановления Правительства Российской Федерации от 16 марта 2000 года N 227 "О возмещении расходов на подготовку и проведение мероприятий по гражданской обороне", от 27 апреля 2000 года N 379 "О накоплении, хранении и использовании в целях гражданской обороны запасов материально-технических, продовольственных, медицинских и иных средств".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t xml:space="preserve">Заказчик </w:t>
      </w:r>
      <w:r w:rsidRPr="006C3886">
        <w:rPr>
          <w:rFonts w:ascii="Times New Roman" w:hAnsi="Times New Roman"/>
          <w:b/>
          <w:bCs/>
          <w:sz w:val="27"/>
          <w:szCs w:val="27"/>
          <w:lang w:val="ru-RU"/>
        </w:rPr>
        <w:t>Программы</w:t>
      </w:r>
      <w:r w:rsidRPr="006C3886">
        <w:rPr>
          <w:rFonts w:ascii="Times New Roman" w:hAnsi="Times New Roman"/>
          <w:sz w:val="27"/>
          <w:szCs w:val="27"/>
        </w:rPr>
        <w:t xml:space="preserve"> -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Администрация сельского поселения </w:t>
      </w:r>
      <w:r>
        <w:rPr>
          <w:rFonts w:ascii="Times New Roman" w:hAnsi="Times New Roman"/>
          <w:sz w:val="27"/>
          <w:szCs w:val="27"/>
          <w:lang w:val="ru-RU"/>
        </w:rPr>
        <w:t>Нижнеулу-Елгинский</w:t>
      </w:r>
      <w:r w:rsidRPr="006C3886">
        <w:rPr>
          <w:rFonts w:ascii="Times New Roman" w:hAnsi="Times New Roman"/>
          <w:sz w:val="27"/>
          <w:szCs w:val="27"/>
        </w:rPr>
        <w:t xml:space="preserve"> </w:t>
      </w:r>
      <w:r w:rsidRPr="006C3886">
        <w:rPr>
          <w:rFonts w:ascii="Times New Roman" w:hAnsi="Times New Roman"/>
          <w:sz w:val="27"/>
          <w:szCs w:val="27"/>
          <w:lang w:val="ru-RU"/>
        </w:rPr>
        <w:t>сельсовет</w:t>
      </w:r>
      <w:r>
        <w:rPr>
          <w:rFonts w:ascii="Times New Roman" w:hAnsi="Times New Roman"/>
          <w:sz w:val="27"/>
          <w:szCs w:val="27"/>
          <w:lang w:val="ru-RU"/>
        </w:rPr>
        <w:t>.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t>Разработчики Программы</w:t>
      </w:r>
      <w:r w:rsidRPr="006C3886">
        <w:rPr>
          <w:rFonts w:ascii="Times New Roman" w:hAnsi="Times New Roman"/>
          <w:sz w:val="27"/>
          <w:szCs w:val="27"/>
        </w:rPr>
        <w:t xml:space="preserve"> –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Администрация сельского поселения </w:t>
      </w:r>
      <w:r>
        <w:rPr>
          <w:rFonts w:ascii="Times New Roman" w:hAnsi="Times New Roman"/>
          <w:sz w:val="27"/>
          <w:szCs w:val="27"/>
          <w:lang w:val="ru-RU"/>
        </w:rPr>
        <w:t>Нижнеулу-Елгинский</w:t>
      </w:r>
      <w:r w:rsidRPr="006C3886">
        <w:rPr>
          <w:rFonts w:ascii="Times New Roman" w:hAnsi="Times New Roman"/>
          <w:sz w:val="27"/>
          <w:szCs w:val="27"/>
        </w:rPr>
        <w:t xml:space="preserve">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 сельсовет</w:t>
      </w:r>
      <w:r>
        <w:rPr>
          <w:rFonts w:ascii="Times New Roman" w:hAnsi="Times New Roman"/>
          <w:sz w:val="27"/>
          <w:szCs w:val="27"/>
          <w:lang w:val="ru-RU"/>
        </w:rPr>
        <w:t>.</w:t>
      </w:r>
    </w:p>
    <w:p w:rsidR="00F8522C" w:rsidRPr="006C3886" w:rsidRDefault="00F8522C" w:rsidP="00F8522C">
      <w:pPr>
        <w:pStyle w:val="a6"/>
        <w:spacing w:after="283"/>
        <w:jc w:val="center"/>
        <w:rPr>
          <w:rFonts w:ascii="Times New Roman" w:hAnsi="Times New Roman"/>
          <w:sz w:val="27"/>
          <w:szCs w:val="27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t>Основные цели и задачи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sz w:val="27"/>
          <w:szCs w:val="27"/>
        </w:rPr>
      </w:pPr>
      <w:r w:rsidRPr="006C3886">
        <w:rPr>
          <w:rFonts w:ascii="Times New Roman" w:hAnsi="Times New Roman"/>
          <w:sz w:val="27"/>
          <w:szCs w:val="27"/>
        </w:rPr>
        <w:t xml:space="preserve">  </w:t>
      </w:r>
      <w:r w:rsidRPr="006C3886">
        <w:rPr>
          <w:rFonts w:ascii="Times New Roman" w:hAnsi="Times New Roman"/>
          <w:b/>
          <w:bCs/>
          <w:sz w:val="27"/>
          <w:szCs w:val="27"/>
        </w:rPr>
        <w:t xml:space="preserve"> </w:t>
      </w:r>
      <w:r w:rsidRPr="006C3886">
        <w:rPr>
          <w:rFonts w:ascii="Times New Roman" w:hAnsi="Times New Roman"/>
          <w:b/>
          <w:bCs/>
          <w:sz w:val="27"/>
          <w:szCs w:val="27"/>
          <w:lang w:val="ru-RU"/>
        </w:rPr>
        <w:t>О</w:t>
      </w:r>
      <w:r w:rsidRPr="006C3886">
        <w:rPr>
          <w:rFonts w:ascii="Times New Roman" w:hAnsi="Times New Roman"/>
          <w:b/>
          <w:bCs/>
          <w:sz w:val="27"/>
          <w:szCs w:val="27"/>
        </w:rPr>
        <w:t>сновная цель Программы</w:t>
      </w:r>
      <w:r w:rsidRPr="006C3886">
        <w:rPr>
          <w:rFonts w:ascii="Times New Roman" w:hAnsi="Times New Roman"/>
          <w:sz w:val="27"/>
          <w:szCs w:val="27"/>
        </w:rPr>
        <w:t xml:space="preserve"> - выполнение комплекса мер Программы по совершенствованию гражданской обороны </w:t>
      </w:r>
      <w:r w:rsidRPr="006C3886">
        <w:rPr>
          <w:rFonts w:ascii="Times New Roman" w:hAnsi="Times New Roman"/>
          <w:sz w:val="27"/>
          <w:szCs w:val="27"/>
          <w:lang w:val="ru-RU"/>
        </w:rPr>
        <w:t>района</w:t>
      </w:r>
      <w:r w:rsidRPr="006C3886">
        <w:rPr>
          <w:rFonts w:ascii="Times New Roman" w:hAnsi="Times New Roman"/>
          <w:sz w:val="27"/>
          <w:szCs w:val="27"/>
        </w:rPr>
        <w:t xml:space="preserve"> и поддержание е</w:t>
      </w:r>
      <w:r w:rsidRPr="006C3886">
        <w:rPr>
          <w:rFonts w:ascii="Times New Roman" w:hAnsi="Times New Roman"/>
          <w:sz w:val="27"/>
          <w:szCs w:val="27"/>
          <w:lang w:val="ru-RU"/>
        </w:rPr>
        <w:t>го</w:t>
      </w:r>
      <w:r w:rsidRPr="006C3886">
        <w:rPr>
          <w:rFonts w:ascii="Times New Roman" w:hAnsi="Times New Roman"/>
          <w:sz w:val="27"/>
          <w:szCs w:val="27"/>
        </w:rPr>
        <w:t xml:space="preserve"> в состоянии постоянной готовности;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sz w:val="27"/>
          <w:szCs w:val="27"/>
        </w:rPr>
      </w:pPr>
      <w:r w:rsidRPr="006C3886">
        <w:rPr>
          <w:rFonts w:ascii="Times New Roman" w:hAnsi="Times New Roman"/>
          <w:sz w:val="27"/>
          <w:szCs w:val="27"/>
        </w:rPr>
        <w:t xml:space="preserve">  </w:t>
      </w:r>
      <w:r w:rsidRPr="006C3886">
        <w:rPr>
          <w:rFonts w:ascii="Times New Roman" w:hAnsi="Times New Roman"/>
          <w:b/>
          <w:bCs/>
          <w:sz w:val="27"/>
          <w:szCs w:val="27"/>
          <w:lang w:val="ru-RU"/>
        </w:rPr>
        <w:t>О</w:t>
      </w:r>
      <w:r w:rsidRPr="006C3886">
        <w:rPr>
          <w:rFonts w:ascii="Times New Roman" w:hAnsi="Times New Roman"/>
          <w:b/>
          <w:bCs/>
          <w:sz w:val="27"/>
          <w:szCs w:val="27"/>
        </w:rPr>
        <w:t xml:space="preserve">сновные задачи: </w:t>
      </w:r>
      <w:r w:rsidRPr="006C3886">
        <w:rPr>
          <w:rFonts w:ascii="Times New Roman" w:hAnsi="Times New Roman"/>
          <w:sz w:val="27"/>
          <w:szCs w:val="27"/>
        </w:rPr>
        <w:t>создание и поддержание в постоянной готовности к использованию имущества  гражданской обороны п</w:t>
      </w:r>
      <w:proofErr w:type="spellStart"/>
      <w:r w:rsidRPr="006C3886">
        <w:rPr>
          <w:rFonts w:ascii="Times New Roman" w:hAnsi="Times New Roman"/>
          <w:sz w:val="27"/>
          <w:szCs w:val="27"/>
          <w:lang w:val="ru-RU"/>
        </w:rPr>
        <w:t>оселения</w:t>
      </w:r>
      <w:proofErr w:type="spellEnd"/>
      <w:r w:rsidRPr="006C3886">
        <w:rPr>
          <w:rFonts w:ascii="Times New Roman" w:hAnsi="Times New Roman"/>
          <w:sz w:val="27"/>
          <w:szCs w:val="27"/>
          <w:lang w:val="ru-RU"/>
        </w:rPr>
        <w:t xml:space="preserve"> (средства индивидуальной защиты)</w:t>
      </w:r>
      <w:r w:rsidRPr="006C3886">
        <w:rPr>
          <w:rFonts w:ascii="Times New Roman" w:hAnsi="Times New Roman"/>
          <w:sz w:val="27"/>
          <w:szCs w:val="27"/>
        </w:rPr>
        <w:t>;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sz w:val="27"/>
          <w:szCs w:val="27"/>
          <w:lang w:val="ru-RU"/>
        </w:rPr>
      </w:pPr>
      <w:r w:rsidRPr="006C3886">
        <w:rPr>
          <w:rFonts w:ascii="Times New Roman" w:hAnsi="Times New Roman"/>
          <w:sz w:val="27"/>
          <w:szCs w:val="27"/>
        </w:rPr>
        <w:t xml:space="preserve">- создание запасов средств индивидуальной защиты (далее – СИЗ), предназначенных для защиты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работников   администрации поселения  </w:t>
      </w:r>
      <w:r w:rsidRPr="006C3886">
        <w:rPr>
          <w:rFonts w:ascii="Times New Roman" w:hAnsi="Times New Roman"/>
          <w:sz w:val="27"/>
          <w:szCs w:val="27"/>
        </w:rPr>
        <w:t>при чрезвычайных ситуациях;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</w:rPr>
      </w:pPr>
      <w:r w:rsidRPr="006C3886">
        <w:rPr>
          <w:rFonts w:ascii="Times New Roman" w:hAnsi="Times New Roman"/>
          <w:sz w:val="27"/>
          <w:szCs w:val="27"/>
          <w:lang w:val="ru-RU"/>
        </w:rPr>
        <w:t>Э</w:t>
      </w:r>
      <w:r w:rsidRPr="006C3886">
        <w:rPr>
          <w:rFonts w:ascii="Times New Roman" w:hAnsi="Times New Roman"/>
          <w:sz w:val="27"/>
          <w:szCs w:val="27"/>
        </w:rPr>
        <w:t xml:space="preserve">ффективность реализации Программы оценивается с использованием целевых показателей, характеризующих: уменьшение возможного числа санитарных и безвозвратных потерь населения от современных средств ведения войны </w:t>
      </w:r>
      <w:r w:rsidRPr="006C3886">
        <w:rPr>
          <w:rFonts w:ascii="Times New Roman" w:hAnsi="Times New Roman"/>
          <w:sz w:val="27"/>
          <w:szCs w:val="27"/>
          <w:lang w:val="ru-RU"/>
        </w:rPr>
        <w:t>и чрезвычайных ситуаций</w:t>
      </w:r>
      <w:r w:rsidRPr="006C3886">
        <w:rPr>
          <w:rFonts w:ascii="Times New Roman" w:hAnsi="Times New Roman"/>
          <w:sz w:val="27"/>
          <w:szCs w:val="27"/>
        </w:rPr>
        <w:t>;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lastRenderedPageBreak/>
        <w:t>Сроки реализации Программы: 201</w:t>
      </w:r>
      <w:r>
        <w:rPr>
          <w:rFonts w:ascii="Times New Roman" w:hAnsi="Times New Roman"/>
          <w:b/>
          <w:bCs/>
          <w:sz w:val="27"/>
          <w:szCs w:val="27"/>
          <w:lang w:val="ru-RU"/>
        </w:rPr>
        <w:t>4</w:t>
      </w:r>
      <w:r w:rsidRPr="006C3886">
        <w:rPr>
          <w:rFonts w:ascii="Times New Roman" w:hAnsi="Times New Roman"/>
          <w:b/>
          <w:bCs/>
          <w:sz w:val="27"/>
          <w:szCs w:val="27"/>
        </w:rPr>
        <w:t xml:space="preserve"> – 202</w:t>
      </w:r>
      <w:r>
        <w:rPr>
          <w:rFonts w:ascii="Times New Roman" w:hAnsi="Times New Roman"/>
          <w:b/>
          <w:bCs/>
          <w:sz w:val="27"/>
          <w:szCs w:val="27"/>
          <w:lang w:val="ru-RU"/>
        </w:rPr>
        <w:t>3</w:t>
      </w:r>
      <w:r w:rsidRPr="006C3886">
        <w:rPr>
          <w:rFonts w:ascii="Times New Roman" w:hAnsi="Times New Roman"/>
          <w:b/>
          <w:bCs/>
          <w:sz w:val="27"/>
          <w:szCs w:val="27"/>
        </w:rPr>
        <w:t xml:space="preserve"> годы 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  <w:lang w:val="ru-RU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t xml:space="preserve">Исполнители Программы </w:t>
      </w:r>
      <w:r w:rsidRPr="006C3886">
        <w:rPr>
          <w:rFonts w:ascii="Times New Roman" w:hAnsi="Times New Roman"/>
          <w:sz w:val="27"/>
          <w:szCs w:val="27"/>
        </w:rPr>
        <w:t xml:space="preserve"> -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Администрация сельского поселения </w:t>
      </w:r>
      <w:r>
        <w:rPr>
          <w:rFonts w:ascii="Times New Roman" w:hAnsi="Times New Roman"/>
          <w:sz w:val="27"/>
          <w:szCs w:val="27"/>
          <w:lang w:val="ru-RU"/>
        </w:rPr>
        <w:t>Нижнеулу-Елгинский</w:t>
      </w:r>
      <w:r w:rsidRPr="006C3886">
        <w:rPr>
          <w:rFonts w:ascii="Times New Roman" w:hAnsi="Times New Roman"/>
          <w:sz w:val="27"/>
          <w:szCs w:val="27"/>
        </w:rPr>
        <w:t xml:space="preserve">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 сельсовет</w:t>
      </w:r>
      <w:r w:rsidRPr="006C3886">
        <w:rPr>
          <w:rFonts w:ascii="Times New Roman" w:hAnsi="Times New Roman"/>
          <w:sz w:val="27"/>
          <w:szCs w:val="27"/>
        </w:rPr>
        <w:t xml:space="preserve"> (заказчик - координатор Программы)</w:t>
      </w:r>
      <w:r w:rsidRPr="006C3886">
        <w:rPr>
          <w:rFonts w:ascii="Times New Roman" w:hAnsi="Times New Roman"/>
          <w:sz w:val="27"/>
          <w:szCs w:val="27"/>
          <w:lang w:val="ru-RU"/>
        </w:rPr>
        <w:t>.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t>Объемы и источники Программы</w:t>
      </w:r>
      <w:r w:rsidRPr="006C3886">
        <w:rPr>
          <w:rFonts w:ascii="Times New Roman" w:hAnsi="Times New Roman"/>
          <w:sz w:val="27"/>
          <w:szCs w:val="27"/>
        </w:rPr>
        <w:t xml:space="preserve">  - общий объем финансирования Программы составляе</w:t>
      </w:r>
      <w:r>
        <w:rPr>
          <w:rFonts w:ascii="Times New Roman" w:hAnsi="Times New Roman"/>
          <w:sz w:val="27"/>
          <w:szCs w:val="27"/>
        </w:rPr>
        <w:t xml:space="preserve">т </w:t>
      </w:r>
      <w:r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431462">
        <w:rPr>
          <w:rFonts w:ascii="Times New Roman" w:hAnsi="Times New Roman"/>
          <w:b/>
          <w:sz w:val="27"/>
          <w:szCs w:val="27"/>
          <w:lang w:val="ru-RU"/>
        </w:rPr>
        <w:t>10</w:t>
      </w:r>
      <w:r w:rsidRPr="00775F81">
        <w:rPr>
          <w:rFonts w:ascii="Times New Roman" w:hAnsi="Times New Roman"/>
          <w:b/>
          <w:sz w:val="27"/>
          <w:szCs w:val="27"/>
          <w:lang w:val="ru-RU"/>
        </w:rPr>
        <w:t>0</w:t>
      </w:r>
      <w:r w:rsidRPr="006C3886">
        <w:rPr>
          <w:rFonts w:ascii="Times New Roman" w:hAnsi="Times New Roman"/>
          <w:b/>
          <w:bCs/>
          <w:sz w:val="27"/>
          <w:szCs w:val="27"/>
          <w:u w:val="single"/>
        </w:rPr>
        <w:t xml:space="preserve"> тыс. </w:t>
      </w:r>
      <w:proofErr w:type="spellStart"/>
      <w:r w:rsidRPr="006C3886">
        <w:rPr>
          <w:rFonts w:ascii="Times New Roman" w:hAnsi="Times New Roman"/>
          <w:b/>
          <w:bCs/>
          <w:sz w:val="27"/>
          <w:szCs w:val="27"/>
          <w:u w:val="single"/>
          <w:lang w:val="ru-RU"/>
        </w:rPr>
        <w:t>р</w:t>
      </w:r>
      <w:proofErr w:type="spellEnd"/>
      <w:r w:rsidRPr="006C3886">
        <w:rPr>
          <w:rFonts w:ascii="Times New Roman" w:hAnsi="Times New Roman"/>
          <w:b/>
          <w:bCs/>
          <w:sz w:val="27"/>
          <w:szCs w:val="27"/>
          <w:u w:val="single"/>
        </w:rPr>
        <w:t xml:space="preserve">ублей. 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b/>
          <w:bCs/>
          <w:sz w:val="27"/>
          <w:szCs w:val="27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t>Источник</w:t>
      </w:r>
      <w:r w:rsidRPr="006C3886">
        <w:rPr>
          <w:rFonts w:ascii="Times New Roman" w:hAnsi="Times New Roman"/>
          <w:sz w:val="27"/>
          <w:szCs w:val="27"/>
        </w:rPr>
        <w:t xml:space="preserve"> - </w:t>
      </w:r>
      <w:r w:rsidRPr="006C3886">
        <w:rPr>
          <w:rFonts w:ascii="Times New Roman" w:hAnsi="Times New Roman"/>
          <w:sz w:val="27"/>
          <w:szCs w:val="27"/>
          <w:lang w:val="ru-RU"/>
        </w:rPr>
        <w:t>местный</w:t>
      </w:r>
      <w:r w:rsidRPr="006C3886">
        <w:rPr>
          <w:rFonts w:ascii="Times New Roman" w:hAnsi="Times New Roman"/>
          <w:sz w:val="27"/>
          <w:szCs w:val="27"/>
        </w:rPr>
        <w:t xml:space="preserve"> бюджет. Объем средств на реализацию финансирования         Программы ежегодно уточняется исходя из возможностей Программы              доходной части м</w:t>
      </w:r>
      <w:proofErr w:type="spellStart"/>
      <w:r w:rsidRPr="006C3886">
        <w:rPr>
          <w:rFonts w:ascii="Times New Roman" w:hAnsi="Times New Roman"/>
          <w:sz w:val="27"/>
          <w:szCs w:val="27"/>
          <w:lang w:val="ru-RU"/>
        </w:rPr>
        <w:t>естного</w:t>
      </w:r>
      <w:proofErr w:type="spellEnd"/>
      <w:r w:rsidRPr="006C3886"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6C3886">
        <w:rPr>
          <w:rFonts w:ascii="Times New Roman" w:hAnsi="Times New Roman"/>
          <w:sz w:val="27"/>
          <w:szCs w:val="27"/>
        </w:rPr>
        <w:t>бюджета.</w:t>
      </w:r>
    </w:p>
    <w:p w:rsidR="00F8522C" w:rsidRPr="006C3886" w:rsidRDefault="00F8522C" w:rsidP="00F8522C">
      <w:pPr>
        <w:pStyle w:val="a6"/>
        <w:spacing w:after="283"/>
        <w:jc w:val="center"/>
        <w:rPr>
          <w:rFonts w:ascii="Times New Roman" w:hAnsi="Times New Roman"/>
          <w:sz w:val="27"/>
          <w:szCs w:val="27"/>
        </w:rPr>
      </w:pPr>
      <w:r w:rsidRPr="006C3886">
        <w:rPr>
          <w:rFonts w:ascii="Times New Roman" w:hAnsi="Times New Roman"/>
          <w:b/>
          <w:bCs/>
          <w:sz w:val="27"/>
          <w:szCs w:val="27"/>
        </w:rPr>
        <w:t>Ожидаемые результаты Программы</w:t>
      </w:r>
    </w:p>
    <w:p w:rsidR="00F8522C" w:rsidRDefault="00F8522C" w:rsidP="00F8522C">
      <w:pPr>
        <w:pStyle w:val="a6"/>
        <w:spacing w:after="283"/>
        <w:jc w:val="both"/>
        <w:rPr>
          <w:rFonts w:ascii="Times New Roman" w:hAnsi="Times New Roman"/>
          <w:sz w:val="27"/>
          <w:szCs w:val="27"/>
          <w:lang w:val="ru-RU"/>
        </w:rPr>
      </w:pPr>
      <w:r w:rsidRPr="006C3886">
        <w:rPr>
          <w:rFonts w:ascii="Times New Roman" w:hAnsi="Times New Roman"/>
          <w:sz w:val="27"/>
          <w:szCs w:val="27"/>
        </w:rPr>
        <w:t xml:space="preserve"> </w:t>
      </w:r>
      <w:r w:rsidRPr="006C3886">
        <w:rPr>
          <w:rFonts w:ascii="Times New Roman" w:hAnsi="Times New Roman"/>
          <w:sz w:val="27"/>
          <w:szCs w:val="27"/>
          <w:lang w:val="ru-RU"/>
        </w:rPr>
        <w:t>В</w:t>
      </w:r>
      <w:r w:rsidRPr="006C3886">
        <w:rPr>
          <w:rFonts w:ascii="Times New Roman" w:hAnsi="Times New Roman"/>
          <w:sz w:val="27"/>
          <w:szCs w:val="27"/>
        </w:rPr>
        <w:t xml:space="preserve">ыполнение Программы позволит обеспечить поддержание необходимых запасов </w:t>
      </w:r>
      <w:proofErr w:type="gramStart"/>
      <w:r w:rsidRPr="006C3886">
        <w:rPr>
          <w:rFonts w:ascii="Times New Roman" w:hAnsi="Times New Roman"/>
          <w:sz w:val="27"/>
          <w:szCs w:val="27"/>
        </w:rPr>
        <w:t>СИЗ</w:t>
      </w:r>
      <w:proofErr w:type="gramEnd"/>
      <w:r w:rsidRPr="006C3886">
        <w:rPr>
          <w:rFonts w:ascii="Times New Roman" w:hAnsi="Times New Roman"/>
          <w:sz w:val="27"/>
          <w:szCs w:val="27"/>
        </w:rPr>
        <w:t xml:space="preserve">;                   </w:t>
      </w:r>
    </w:p>
    <w:p w:rsidR="00F8522C" w:rsidRPr="006C3886" w:rsidRDefault="00F8522C" w:rsidP="00F8522C">
      <w:pPr>
        <w:pStyle w:val="a6"/>
        <w:spacing w:after="283"/>
        <w:jc w:val="both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                    </w:t>
      </w:r>
      <w:r w:rsidRPr="00775F81">
        <w:rPr>
          <w:rFonts w:ascii="Times New Roman" w:hAnsi="Times New Roman"/>
          <w:b/>
          <w:sz w:val="27"/>
          <w:szCs w:val="27"/>
          <w:lang w:val="ru-RU"/>
        </w:rPr>
        <w:t xml:space="preserve">Система  </w:t>
      </w:r>
      <w:proofErr w:type="gramStart"/>
      <w:r w:rsidRPr="00775F81">
        <w:rPr>
          <w:rFonts w:ascii="Times New Roman" w:hAnsi="Times New Roman"/>
          <w:b/>
          <w:sz w:val="27"/>
          <w:szCs w:val="27"/>
          <w:lang w:val="ru-RU"/>
        </w:rPr>
        <w:t>кон</w:t>
      </w:r>
      <w:r w:rsidRPr="00775F81">
        <w:rPr>
          <w:rFonts w:ascii="Times New Roman" w:hAnsi="Times New Roman"/>
          <w:b/>
          <w:bCs/>
          <w:sz w:val="27"/>
          <w:szCs w:val="27"/>
        </w:rPr>
        <w:t>тро</w:t>
      </w:r>
      <w:r w:rsidRPr="006C3886">
        <w:rPr>
          <w:rFonts w:ascii="Times New Roman" w:hAnsi="Times New Roman"/>
          <w:b/>
          <w:bCs/>
          <w:sz w:val="27"/>
          <w:szCs w:val="27"/>
        </w:rPr>
        <w:t>ля за</w:t>
      </w:r>
      <w:proofErr w:type="gramEnd"/>
      <w:r w:rsidRPr="006C3886">
        <w:rPr>
          <w:rFonts w:ascii="Times New Roman" w:hAnsi="Times New Roman"/>
          <w:b/>
          <w:bCs/>
          <w:sz w:val="27"/>
          <w:szCs w:val="27"/>
        </w:rPr>
        <w:t xml:space="preserve">  исполнением Программы</w:t>
      </w:r>
    </w:p>
    <w:p w:rsidR="00F8522C" w:rsidRPr="006C3886" w:rsidRDefault="00F8522C" w:rsidP="00F8522C">
      <w:pPr>
        <w:pStyle w:val="a6"/>
        <w:spacing w:after="283"/>
        <w:jc w:val="both"/>
        <w:rPr>
          <w:b/>
          <w:bCs/>
          <w:sz w:val="27"/>
          <w:szCs w:val="27"/>
        </w:rPr>
      </w:pPr>
      <w:proofErr w:type="gramStart"/>
      <w:r w:rsidRPr="006C3886">
        <w:rPr>
          <w:rFonts w:ascii="Times New Roman" w:hAnsi="Times New Roman"/>
          <w:sz w:val="27"/>
          <w:szCs w:val="27"/>
          <w:lang w:val="ru-RU"/>
        </w:rPr>
        <w:t>К</w:t>
      </w:r>
      <w:r w:rsidRPr="006C3886">
        <w:rPr>
          <w:rFonts w:ascii="Times New Roman" w:hAnsi="Times New Roman"/>
          <w:sz w:val="27"/>
          <w:szCs w:val="27"/>
        </w:rPr>
        <w:t>онтроль за</w:t>
      </w:r>
      <w:proofErr w:type="gramEnd"/>
      <w:r w:rsidRPr="006C3886">
        <w:rPr>
          <w:rFonts w:ascii="Times New Roman" w:hAnsi="Times New Roman"/>
          <w:sz w:val="27"/>
          <w:szCs w:val="27"/>
        </w:rPr>
        <w:t xml:space="preserve"> исполнением Программы осуществляют заказчик - координатор Программы –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администрация сельского поселения </w:t>
      </w:r>
      <w:r>
        <w:rPr>
          <w:rFonts w:ascii="Times New Roman" w:hAnsi="Times New Roman"/>
          <w:sz w:val="27"/>
          <w:szCs w:val="27"/>
          <w:lang w:val="ru-RU"/>
        </w:rPr>
        <w:t>Нижнеулу-Елгинский</w:t>
      </w:r>
      <w:r w:rsidRPr="006C3886">
        <w:rPr>
          <w:rFonts w:ascii="Times New Roman" w:hAnsi="Times New Roman"/>
          <w:sz w:val="27"/>
          <w:szCs w:val="27"/>
        </w:rPr>
        <w:t xml:space="preserve"> </w:t>
      </w:r>
      <w:r w:rsidRPr="006C3886">
        <w:rPr>
          <w:rFonts w:ascii="Times New Roman" w:hAnsi="Times New Roman"/>
          <w:sz w:val="27"/>
          <w:szCs w:val="27"/>
          <w:lang w:val="ru-RU"/>
        </w:rPr>
        <w:t xml:space="preserve"> сельсовет муниципального района Ермекеевский район РБ</w:t>
      </w:r>
      <w:r w:rsidRPr="006C3886">
        <w:rPr>
          <w:rFonts w:ascii="Times New Roman" w:hAnsi="Times New Roman"/>
          <w:sz w:val="27"/>
          <w:szCs w:val="27"/>
        </w:rPr>
        <w:t xml:space="preserve">. </w:t>
      </w: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1. Характеристика проблемы, на решение которой направлена Программа.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>Гражданская оборона сегодня призвана осуществлять мероприятия по защите населения, материальных и культурных ценностей не только от опасностей военного времени, но и от опасностей, возникающих при чрезвычайных ситуациях природного и техногенного характера (далее - ЧС).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В настоящее время существует ряд проблем. </w:t>
      </w:r>
      <w:r w:rsidRPr="006C3886">
        <w:rPr>
          <w:sz w:val="27"/>
          <w:szCs w:val="27"/>
          <w:lang w:val="ru-RU"/>
        </w:rPr>
        <w:t xml:space="preserve">Из-за дефицита местного бюджета </w:t>
      </w:r>
      <w:proofErr w:type="spellStart"/>
      <w:proofErr w:type="gramStart"/>
      <w:r>
        <w:rPr>
          <w:sz w:val="27"/>
          <w:szCs w:val="27"/>
          <w:lang w:val="ru-RU"/>
        </w:rPr>
        <w:t>з</w:t>
      </w:r>
      <w:proofErr w:type="spellEnd"/>
      <w:r w:rsidRPr="006C3886">
        <w:rPr>
          <w:sz w:val="27"/>
          <w:szCs w:val="27"/>
        </w:rPr>
        <w:t>а</w:t>
      </w:r>
      <w:r>
        <w:rPr>
          <w:sz w:val="27"/>
          <w:szCs w:val="27"/>
          <w:lang w:val="ru-RU"/>
        </w:rPr>
        <w:t>-</w:t>
      </w:r>
      <w:r w:rsidRPr="006C3886">
        <w:rPr>
          <w:sz w:val="27"/>
          <w:szCs w:val="27"/>
        </w:rPr>
        <w:t>пас</w:t>
      </w:r>
      <w:proofErr w:type="spellStart"/>
      <w:r w:rsidRPr="006C3886">
        <w:rPr>
          <w:sz w:val="27"/>
          <w:szCs w:val="27"/>
          <w:lang w:val="ru-RU"/>
        </w:rPr>
        <w:t>ы</w:t>
      </w:r>
      <w:proofErr w:type="spellEnd"/>
      <w:proofErr w:type="gramEnd"/>
      <w:r w:rsidRPr="006C3886">
        <w:rPr>
          <w:sz w:val="27"/>
          <w:szCs w:val="27"/>
        </w:rPr>
        <w:t xml:space="preserve"> средств индивидуальной защиты, предназначенных для защиты </w:t>
      </w:r>
      <w:r w:rsidRPr="006C3886">
        <w:rPr>
          <w:sz w:val="27"/>
          <w:szCs w:val="27"/>
          <w:lang w:val="ru-RU"/>
        </w:rPr>
        <w:t>работников администрации</w:t>
      </w:r>
      <w:r w:rsidRPr="006C3886">
        <w:rPr>
          <w:sz w:val="27"/>
          <w:szCs w:val="27"/>
        </w:rPr>
        <w:t xml:space="preserve"> при чрезвычайных ситуациях, </w:t>
      </w:r>
      <w:r w:rsidRPr="006C3886">
        <w:rPr>
          <w:sz w:val="27"/>
          <w:szCs w:val="27"/>
          <w:lang w:val="ru-RU"/>
        </w:rPr>
        <w:t>военных действиях</w:t>
      </w:r>
      <w:r w:rsidRPr="006C3886">
        <w:rPr>
          <w:sz w:val="27"/>
          <w:szCs w:val="27"/>
        </w:rPr>
        <w:t xml:space="preserve"> </w:t>
      </w:r>
      <w:r w:rsidRPr="006C3886">
        <w:rPr>
          <w:sz w:val="27"/>
          <w:szCs w:val="27"/>
          <w:lang w:val="ru-RU"/>
        </w:rPr>
        <w:t>имеются в недостаточном объеме, что не может позволить обеспечить достаточную защиту населения. Данная проблема накапливалась</w:t>
      </w:r>
      <w:r w:rsidRPr="006C3886">
        <w:rPr>
          <w:sz w:val="27"/>
          <w:szCs w:val="27"/>
        </w:rPr>
        <w:t xml:space="preserve"> в течение </w:t>
      </w:r>
      <w:r w:rsidRPr="006C3886">
        <w:rPr>
          <w:sz w:val="27"/>
          <w:szCs w:val="27"/>
          <w:lang w:val="ru-RU"/>
        </w:rPr>
        <w:t xml:space="preserve">нескольких </w:t>
      </w:r>
      <w:r w:rsidRPr="006C3886">
        <w:rPr>
          <w:sz w:val="27"/>
          <w:szCs w:val="27"/>
        </w:rPr>
        <w:t xml:space="preserve">лет </w:t>
      </w:r>
      <w:r w:rsidRPr="006C3886">
        <w:rPr>
          <w:sz w:val="27"/>
          <w:szCs w:val="27"/>
          <w:lang w:val="ru-RU"/>
        </w:rPr>
        <w:t>и</w:t>
      </w:r>
      <w:r w:rsidRPr="006C3886">
        <w:rPr>
          <w:sz w:val="27"/>
          <w:szCs w:val="27"/>
        </w:rPr>
        <w:t xml:space="preserve"> </w:t>
      </w:r>
      <w:r w:rsidRPr="006C3886">
        <w:rPr>
          <w:sz w:val="27"/>
          <w:szCs w:val="27"/>
          <w:lang w:val="ru-RU"/>
        </w:rPr>
        <w:t>требует</w:t>
      </w:r>
      <w:r w:rsidRPr="006C3886">
        <w:rPr>
          <w:sz w:val="27"/>
          <w:szCs w:val="27"/>
        </w:rPr>
        <w:t xml:space="preserve"> комплексного подхода и соответствующего уровня финансирования.</w:t>
      </w:r>
    </w:p>
    <w:p w:rsidR="00F8522C" w:rsidRPr="006C3886" w:rsidRDefault="00F8522C" w:rsidP="00F8522C">
      <w:pPr>
        <w:pStyle w:val="a4"/>
        <w:jc w:val="both"/>
        <w:rPr>
          <w:b/>
          <w:bCs/>
          <w:sz w:val="27"/>
          <w:szCs w:val="27"/>
        </w:rPr>
      </w:pPr>
      <w:r w:rsidRPr="006C3886">
        <w:rPr>
          <w:sz w:val="27"/>
          <w:szCs w:val="27"/>
        </w:rPr>
        <w:t>Механизмом практической реализации основных положений государственной политики в области гражданской обороны должен стать целев</w:t>
      </w:r>
      <w:proofErr w:type="spellStart"/>
      <w:r w:rsidRPr="006C3886">
        <w:rPr>
          <w:sz w:val="27"/>
          <w:szCs w:val="27"/>
          <w:lang w:val="ru-RU"/>
        </w:rPr>
        <w:t>ым</w:t>
      </w:r>
      <w:proofErr w:type="spellEnd"/>
      <w:r w:rsidRPr="006C3886">
        <w:rPr>
          <w:sz w:val="27"/>
          <w:szCs w:val="27"/>
        </w:rPr>
        <w:t xml:space="preserve"> метод</w:t>
      </w:r>
      <w:proofErr w:type="spellStart"/>
      <w:r w:rsidRPr="006C3886">
        <w:rPr>
          <w:sz w:val="27"/>
          <w:szCs w:val="27"/>
          <w:lang w:val="ru-RU"/>
        </w:rPr>
        <w:t>ом</w:t>
      </w:r>
      <w:proofErr w:type="spellEnd"/>
      <w:r w:rsidRPr="006C3886">
        <w:rPr>
          <w:sz w:val="27"/>
          <w:szCs w:val="27"/>
        </w:rPr>
        <w:t xml:space="preserve"> выделения средств.</w:t>
      </w: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2. Основные цели и задачи Программы, сроки ее реализации.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Основной целью Программы является совершенствование гражданской обороны </w:t>
      </w:r>
      <w:r>
        <w:rPr>
          <w:sz w:val="27"/>
          <w:szCs w:val="27"/>
          <w:lang w:val="ru-RU"/>
        </w:rPr>
        <w:t>сельского  поселения Нижнеулу-Елгинский</w:t>
      </w:r>
      <w:r w:rsidRPr="006C3886">
        <w:rPr>
          <w:sz w:val="27"/>
          <w:szCs w:val="27"/>
        </w:rPr>
        <w:t xml:space="preserve"> </w:t>
      </w:r>
      <w:r w:rsidRPr="006C3886">
        <w:rPr>
          <w:sz w:val="27"/>
          <w:szCs w:val="27"/>
          <w:lang w:val="ru-RU"/>
        </w:rPr>
        <w:t xml:space="preserve"> сельс</w:t>
      </w:r>
      <w:r>
        <w:rPr>
          <w:sz w:val="27"/>
          <w:szCs w:val="27"/>
          <w:lang w:val="ru-RU"/>
        </w:rPr>
        <w:t>овет</w:t>
      </w:r>
      <w:r w:rsidRPr="006C3886">
        <w:rPr>
          <w:sz w:val="27"/>
          <w:szCs w:val="27"/>
          <w:lang w:val="ru-RU"/>
        </w:rPr>
        <w:t xml:space="preserve"> </w:t>
      </w:r>
      <w:r w:rsidRPr="006C3886">
        <w:rPr>
          <w:sz w:val="27"/>
          <w:szCs w:val="27"/>
        </w:rPr>
        <w:t xml:space="preserve"> и поддержание е</w:t>
      </w:r>
      <w:r w:rsidRPr="006C3886">
        <w:rPr>
          <w:sz w:val="27"/>
          <w:szCs w:val="27"/>
          <w:lang w:val="ru-RU"/>
        </w:rPr>
        <w:t>го</w:t>
      </w:r>
      <w:r w:rsidRPr="006C3886">
        <w:rPr>
          <w:sz w:val="27"/>
          <w:szCs w:val="27"/>
        </w:rPr>
        <w:t xml:space="preserve"> в состоянии постоянной готовности.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>Для достижения этой цели необходимо решить следующие основные задачи: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1) </w:t>
      </w:r>
      <w:r w:rsidRPr="006C3886">
        <w:rPr>
          <w:sz w:val="27"/>
          <w:szCs w:val="27"/>
          <w:lang w:val="ru-RU"/>
        </w:rPr>
        <w:t>с</w:t>
      </w:r>
      <w:r w:rsidRPr="006C3886">
        <w:rPr>
          <w:sz w:val="27"/>
          <w:szCs w:val="27"/>
        </w:rPr>
        <w:t xml:space="preserve">оздание и поддержание в постоянной готовности к использованию имущества гражданской обороны </w:t>
      </w:r>
      <w:r w:rsidRPr="006C3886">
        <w:rPr>
          <w:sz w:val="27"/>
          <w:szCs w:val="27"/>
          <w:lang w:val="ru-RU"/>
        </w:rPr>
        <w:t>поселения.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lastRenderedPageBreak/>
        <w:t>Имущество гражданской обороны (</w:t>
      </w:r>
      <w:r w:rsidRPr="006C3886">
        <w:rPr>
          <w:sz w:val="27"/>
          <w:szCs w:val="27"/>
          <w:lang w:val="ru-RU"/>
        </w:rPr>
        <w:t>СИЗ) имеют установленный срок эксплуатации (срок годности), по истечении которого приходят в негодность и являются не соответствующими установленным нормативам (стандартам)</w:t>
      </w:r>
      <w:r w:rsidRPr="006C3886">
        <w:rPr>
          <w:sz w:val="27"/>
          <w:szCs w:val="27"/>
        </w:rPr>
        <w:t xml:space="preserve">, что влечет за собой дополнительные финансовые расходы </w:t>
      </w:r>
      <w:r w:rsidRPr="006C3886">
        <w:rPr>
          <w:sz w:val="27"/>
          <w:szCs w:val="27"/>
          <w:lang w:val="ru-RU"/>
        </w:rPr>
        <w:t>для пополнения и замены запасов имущества</w:t>
      </w:r>
      <w:r w:rsidRPr="006C3886">
        <w:rPr>
          <w:sz w:val="27"/>
          <w:szCs w:val="27"/>
        </w:rPr>
        <w:t xml:space="preserve">. 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2) создание запасов МС и СИЗ, предназначенных для населения </w:t>
      </w:r>
      <w:r w:rsidRPr="006C3886">
        <w:rPr>
          <w:sz w:val="27"/>
          <w:szCs w:val="27"/>
          <w:lang w:val="ru-RU"/>
        </w:rPr>
        <w:t>поселения.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На сегодняшний день в </w:t>
      </w:r>
      <w:r w:rsidRPr="006C3886">
        <w:rPr>
          <w:sz w:val="27"/>
          <w:szCs w:val="27"/>
          <w:lang w:val="ru-RU"/>
        </w:rPr>
        <w:t>поселении</w:t>
      </w:r>
      <w:r w:rsidRPr="006C3886">
        <w:rPr>
          <w:sz w:val="27"/>
          <w:szCs w:val="27"/>
        </w:rPr>
        <w:t xml:space="preserve"> не обеспечено накопление средств индивидуальной защиты в размерах, соответствующих требованиям нормативных правовых актов. Программой предусмотрено приобретение недостающего имущества </w:t>
      </w:r>
      <w:r w:rsidRPr="006C3886">
        <w:rPr>
          <w:sz w:val="27"/>
          <w:szCs w:val="27"/>
          <w:lang w:val="ru-RU"/>
        </w:rPr>
        <w:t xml:space="preserve"> гражданской</w:t>
      </w:r>
      <w:r w:rsidRPr="006C3886">
        <w:rPr>
          <w:sz w:val="27"/>
          <w:szCs w:val="27"/>
        </w:rPr>
        <w:t xml:space="preserve"> обороны </w:t>
      </w:r>
      <w:r w:rsidRPr="006C3886">
        <w:rPr>
          <w:sz w:val="27"/>
          <w:szCs w:val="27"/>
          <w:lang w:val="ru-RU"/>
        </w:rPr>
        <w:t>(СИЗ)</w:t>
      </w:r>
      <w:r w:rsidRPr="006C3886">
        <w:rPr>
          <w:sz w:val="27"/>
          <w:szCs w:val="27"/>
        </w:rPr>
        <w:t>.</w:t>
      </w:r>
    </w:p>
    <w:p w:rsidR="00F8522C" w:rsidRPr="006C3886" w:rsidRDefault="00F8522C" w:rsidP="00F8522C">
      <w:pPr>
        <w:pStyle w:val="a4"/>
        <w:jc w:val="both"/>
        <w:rPr>
          <w:b/>
          <w:bCs/>
          <w:sz w:val="27"/>
          <w:szCs w:val="27"/>
          <w:u w:val="single"/>
        </w:rPr>
      </w:pPr>
      <w:r w:rsidRPr="006C3886">
        <w:rPr>
          <w:sz w:val="27"/>
          <w:szCs w:val="27"/>
        </w:rPr>
        <w:t xml:space="preserve">Таким образом, достижение главной цели Программы позволит усовершенствовать систему управления гражданской обороны </w:t>
      </w:r>
      <w:r w:rsidRPr="006C3886">
        <w:rPr>
          <w:sz w:val="27"/>
          <w:szCs w:val="27"/>
          <w:lang w:val="ru-RU"/>
        </w:rPr>
        <w:t>поселения</w:t>
      </w:r>
      <w:r w:rsidRPr="006C3886">
        <w:rPr>
          <w:sz w:val="27"/>
          <w:szCs w:val="27"/>
        </w:rPr>
        <w:t xml:space="preserve">, поднять ее на более высокий качественный уровень. При практической реализации Программы значительно усилится защищенность </w:t>
      </w:r>
      <w:r w:rsidRPr="006C3886">
        <w:rPr>
          <w:sz w:val="27"/>
          <w:szCs w:val="27"/>
          <w:lang w:val="ru-RU"/>
        </w:rPr>
        <w:t xml:space="preserve">работников </w:t>
      </w:r>
      <w:r w:rsidRPr="006C3886">
        <w:rPr>
          <w:sz w:val="27"/>
          <w:szCs w:val="27"/>
        </w:rPr>
        <w:t>от ЧС, что выразится в значительном уменьшении возможного материального ущерба и гибели людей.</w:t>
      </w:r>
    </w:p>
    <w:p w:rsidR="00F8522C" w:rsidRPr="006C3886" w:rsidRDefault="00F8522C" w:rsidP="00F8522C">
      <w:pPr>
        <w:pStyle w:val="a4"/>
        <w:jc w:val="both"/>
        <w:rPr>
          <w:b/>
          <w:bCs/>
          <w:sz w:val="27"/>
          <w:szCs w:val="27"/>
          <w:u w:val="single"/>
        </w:rPr>
      </w:pPr>
      <w:r w:rsidRPr="006C3886">
        <w:rPr>
          <w:b/>
          <w:bCs/>
          <w:sz w:val="27"/>
          <w:szCs w:val="27"/>
          <w:u w:val="single"/>
        </w:rPr>
        <w:t>Программа рассчитана на 10 лет (201</w:t>
      </w:r>
      <w:r w:rsidRPr="006C3886">
        <w:rPr>
          <w:b/>
          <w:bCs/>
          <w:sz w:val="27"/>
          <w:szCs w:val="27"/>
          <w:u w:val="single"/>
          <w:lang w:val="ru-RU"/>
        </w:rPr>
        <w:t>4</w:t>
      </w:r>
      <w:r w:rsidRPr="006C3886">
        <w:rPr>
          <w:b/>
          <w:bCs/>
          <w:sz w:val="27"/>
          <w:szCs w:val="27"/>
          <w:u w:val="single"/>
        </w:rPr>
        <w:t xml:space="preserve"> - 202</w:t>
      </w:r>
      <w:r w:rsidRPr="006C3886">
        <w:rPr>
          <w:b/>
          <w:bCs/>
          <w:sz w:val="27"/>
          <w:szCs w:val="27"/>
          <w:u w:val="single"/>
          <w:lang w:val="ru-RU"/>
        </w:rPr>
        <w:t>3</w:t>
      </w:r>
      <w:r w:rsidRPr="006C3886">
        <w:rPr>
          <w:b/>
          <w:bCs/>
          <w:sz w:val="27"/>
          <w:szCs w:val="27"/>
          <w:u w:val="single"/>
        </w:rPr>
        <w:t xml:space="preserve"> годы). </w:t>
      </w:r>
    </w:p>
    <w:p w:rsidR="00F8522C" w:rsidRPr="006C3886" w:rsidRDefault="00F8522C" w:rsidP="00F8522C">
      <w:pPr>
        <w:pStyle w:val="a4"/>
        <w:jc w:val="both"/>
        <w:rPr>
          <w:b/>
          <w:bCs/>
          <w:sz w:val="27"/>
          <w:szCs w:val="27"/>
          <w:u w:val="single"/>
        </w:rPr>
      </w:pP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3. Перечень программных мероприятий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>В рамках Программы предполагается осуществить комплекс взаимоувязанных и скоординированных по времени мероприятий, включающий: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- мероприятия по созданию и поддержанию в состоянии постоянной готовности к использованию имущества гражданской обороны </w:t>
      </w:r>
      <w:r w:rsidRPr="006C3886">
        <w:rPr>
          <w:sz w:val="27"/>
          <w:szCs w:val="27"/>
          <w:lang w:val="ru-RU"/>
        </w:rPr>
        <w:t>поселения</w:t>
      </w:r>
      <w:r w:rsidRPr="006C3886">
        <w:rPr>
          <w:sz w:val="27"/>
          <w:szCs w:val="27"/>
        </w:rPr>
        <w:t>;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- мероприятия по созданию запасов МС и СИЗ, предназначенных для установленных групп </w:t>
      </w:r>
      <w:r w:rsidRPr="006C3886">
        <w:rPr>
          <w:sz w:val="27"/>
          <w:szCs w:val="27"/>
          <w:lang w:val="ru-RU"/>
        </w:rPr>
        <w:t>работников администрации</w:t>
      </w:r>
      <w:r w:rsidRPr="006C3886">
        <w:rPr>
          <w:sz w:val="27"/>
          <w:szCs w:val="27"/>
        </w:rPr>
        <w:t>.</w:t>
      </w:r>
    </w:p>
    <w:p w:rsidR="00F8522C" w:rsidRPr="006C3886" w:rsidRDefault="00F8522C" w:rsidP="00F8522C">
      <w:pPr>
        <w:pStyle w:val="a4"/>
        <w:jc w:val="both"/>
        <w:rPr>
          <w:b/>
          <w:bCs/>
          <w:sz w:val="27"/>
          <w:szCs w:val="27"/>
        </w:rPr>
      </w:pPr>
      <w:r w:rsidRPr="006C3886">
        <w:rPr>
          <w:sz w:val="27"/>
          <w:szCs w:val="27"/>
        </w:rPr>
        <w:t>Основные мероприятия Программы приведены в приложении 1 к настоящей Программе.</w:t>
      </w: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4. Ресурсное обеспечение Программы</w:t>
      </w:r>
    </w:p>
    <w:p w:rsidR="00F8522C" w:rsidRPr="006C3886" w:rsidRDefault="00F8522C" w:rsidP="00F8522C">
      <w:pPr>
        <w:pStyle w:val="a4"/>
        <w:jc w:val="both"/>
        <w:rPr>
          <w:b/>
          <w:bCs/>
          <w:sz w:val="27"/>
          <w:szCs w:val="27"/>
        </w:rPr>
      </w:pPr>
      <w:r w:rsidRPr="006C3886">
        <w:rPr>
          <w:sz w:val="27"/>
          <w:szCs w:val="27"/>
        </w:rPr>
        <w:t>Ресурсное обеспечение Программы приведено в приложении 2 к настоящей Программе.</w:t>
      </w: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5. Механизм реализации Программы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Текущее управление реализацией Программы осуществляется </w:t>
      </w:r>
      <w:r w:rsidRPr="006C3886">
        <w:rPr>
          <w:sz w:val="27"/>
          <w:szCs w:val="27"/>
          <w:lang w:val="ru-RU"/>
        </w:rPr>
        <w:t xml:space="preserve">администрацией </w:t>
      </w:r>
      <w:proofErr w:type="spellStart"/>
      <w:r>
        <w:rPr>
          <w:sz w:val="27"/>
          <w:szCs w:val="27"/>
          <w:lang w:val="ru-RU"/>
        </w:rPr>
        <w:t>сель-</w:t>
      </w:r>
      <w:r w:rsidRPr="006C3886">
        <w:rPr>
          <w:sz w:val="27"/>
          <w:szCs w:val="27"/>
          <w:lang w:val="ru-RU"/>
        </w:rPr>
        <w:t>ского</w:t>
      </w:r>
      <w:proofErr w:type="spellEnd"/>
      <w:r w:rsidRPr="006C3886">
        <w:rPr>
          <w:sz w:val="27"/>
          <w:szCs w:val="27"/>
          <w:lang w:val="ru-RU"/>
        </w:rPr>
        <w:t xml:space="preserve"> поселения </w:t>
      </w:r>
      <w:r>
        <w:rPr>
          <w:sz w:val="27"/>
          <w:szCs w:val="27"/>
          <w:lang w:val="ru-RU"/>
        </w:rPr>
        <w:t>Нижнеулу-Елгинский</w:t>
      </w:r>
      <w:r w:rsidRPr="006C3886">
        <w:rPr>
          <w:sz w:val="27"/>
          <w:szCs w:val="27"/>
        </w:rPr>
        <w:t xml:space="preserve"> </w:t>
      </w:r>
      <w:r w:rsidRPr="006C3886">
        <w:rPr>
          <w:sz w:val="27"/>
          <w:szCs w:val="27"/>
          <w:lang w:val="ru-RU"/>
        </w:rPr>
        <w:t xml:space="preserve"> сельсовет </w:t>
      </w:r>
      <w:r w:rsidRPr="006C3886">
        <w:rPr>
          <w:sz w:val="27"/>
          <w:szCs w:val="27"/>
        </w:rPr>
        <w:t>(заказчиком-координатором Программы), а по соответствующим мероприятиям - ответственными исполнителями.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  <w:lang w:val="ru-RU"/>
        </w:rPr>
      </w:pPr>
      <w:r w:rsidRPr="006C3886">
        <w:rPr>
          <w:sz w:val="27"/>
          <w:szCs w:val="27"/>
        </w:rPr>
        <w:t xml:space="preserve">Руководителем Программы является </w:t>
      </w:r>
      <w:r w:rsidRPr="006C3886">
        <w:rPr>
          <w:sz w:val="27"/>
          <w:szCs w:val="27"/>
          <w:lang w:val="ru-RU"/>
        </w:rPr>
        <w:t xml:space="preserve">Глава сельского поселения </w:t>
      </w:r>
      <w:r>
        <w:rPr>
          <w:sz w:val="27"/>
          <w:szCs w:val="27"/>
          <w:lang w:val="ru-RU"/>
        </w:rPr>
        <w:t>Нижнеулу-Елгинский</w:t>
      </w:r>
      <w:r w:rsidRPr="006C3886">
        <w:rPr>
          <w:sz w:val="27"/>
          <w:szCs w:val="27"/>
        </w:rPr>
        <w:t xml:space="preserve"> </w:t>
      </w:r>
      <w:r w:rsidRPr="006C3886">
        <w:rPr>
          <w:sz w:val="27"/>
          <w:szCs w:val="27"/>
          <w:lang w:val="ru-RU"/>
        </w:rPr>
        <w:t>сельсовет</w:t>
      </w:r>
      <w:r w:rsidRPr="006C3886">
        <w:rPr>
          <w:sz w:val="27"/>
          <w:szCs w:val="27"/>
        </w:rPr>
        <w:t>. Руководитель Программы несет ответственность за реализацию и конечные результаты Программы, рациональное использование выделяемых на ее выполнение финансовых средств.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  <w:lang w:val="ru-RU"/>
        </w:rPr>
        <w:t xml:space="preserve">Администрация  сельского поселения </w:t>
      </w:r>
      <w:r>
        <w:rPr>
          <w:sz w:val="27"/>
          <w:szCs w:val="27"/>
          <w:lang w:val="ru-RU"/>
        </w:rPr>
        <w:t>Нижнеулу-Елгинский</w:t>
      </w:r>
      <w:r w:rsidRPr="006C3886">
        <w:rPr>
          <w:sz w:val="27"/>
          <w:szCs w:val="27"/>
        </w:rPr>
        <w:t xml:space="preserve"> </w:t>
      </w:r>
      <w:r w:rsidRPr="006C3886">
        <w:rPr>
          <w:sz w:val="27"/>
          <w:szCs w:val="27"/>
          <w:lang w:val="ru-RU"/>
        </w:rPr>
        <w:t xml:space="preserve"> сельсовет </w:t>
      </w:r>
      <w:r w:rsidRPr="006C3886">
        <w:rPr>
          <w:sz w:val="27"/>
          <w:szCs w:val="27"/>
        </w:rPr>
        <w:t xml:space="preserve">обеспечивает в установленном порядке оформление в </w:t>
      </w:r>
      <w:r w:rsidRPr="006C3886">
        <w:rPr>
          <w:sz w:val="27"/>
          <w:szCs w:val="27"/>
          <w:lang w:val="ru-RU"/>
        </w:rPr>
        <w:t xml:space="preserve">свою </w:t>
      </w:r>
      <w:r w:rsidRPr="006C3886">
        <w:rPr>
          <w:sz w:val="27"/>
          <w:szCs w:val="27"/>
        </w:rPr>
        <w:t xml:space="preserve"> собственность  имущества, созданного или приобретенного за счет средств </w:t>
      </w:r>
      <w:r w:rsidRPr="006C3886">
        <w:rPr>
          <w:sz w:val="27"/>
          <w:szCs w:val="27"/>
          <w:lang w:val="ru-RU"/>
        </w:rPr>
        <w:t>местного</w:t>
      </w:r>
      <w:r w:rsidRPr="006C3886">
        <w:rPr>
          <w:sz w:val="27"/>
          <w:szCs w:val="27"/>
        </w:rPr>
        <w:t xml:space="preserve"> бюджета в ходе реализации </w:t>
      </w:r>
      <w:r w:rsidRPr="006C3886">
        <w:rPr>
          <w:sz w:val="27"/>
          <w:szCs w:val="27"/>
        </w:rPr>
        <w:lastRenderedPageBreak/>
        <w:t>мероприятий, предусмотренных Программой.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  <w:lang w:val="ru-RU"/>
        </w:rPr>
      </w:pPr>
      <w:r w:rsidRPr="006C3886">
        <w:rPr>
          <w:sz w:val="27"/>
          <w:szCs w:val="27"/>
        </w:rPr>
        <w:t xml:space="preserve">Реализация Программы осуществляется на основе контрактов (договоров) на закупку и поставку товаров, выполнение работ и оказание услуг для нужд </w:t>
      </w:r>
      <w:r w:rsidRPr="006C3886">
        <w:rPr>
          <w:sz w:val="27"/>
          <w:szCs w:val="27"/>
          <w:lang w:val="ru-RU"/>
        </w:rPr>
        <w:t>администрации на ГО и ЧС</w:t>
      </w:r>
      <w:r w:rsidRPr="006C3886">
        <w:rPr>
          <w:sz w:val="27"/>
          <w:szCs w:val="27"/>
        </w:rPr>
        <w:t>, заключаемых заказчик</w:t>
      </w:r>
      <w:proofErr w:type="spellStart"/>
      <w:r w:rsidRPr="006C3886">
        <w:rPr>
          <w:sz w:val="27"/>
          <w:szCs w:val="27"/>
          <w:lang w:val="ru-RU"/>
        </w:rPr>
        <w:t>ом</w:t>
      </w:r>
      <w:proofErr w:type="spellEnd"/>
      <w:r w:rsidRPr="006C3886">
        <w:rPr>
          <w:sz w:val="27"/>
          <w:szCs w:val="27"/>
        </w:rPr>
        <w:t xml:space="preserve"> с организациями, определяемыми </w:t>
      </w:r>
      <w:r w:rsidRPr="006C3886">
        <w:rPr>
          <w:sz w:val="27"/>
          <w:szCs w:val="27"/>
          <w:lang w:val="ru-RU"/>
        </w:rPr>
        <w:t>Заказчиком</w:t>
      </w:r>
      <w:r w:rsidRPr="006C3886">
        <w:rPr>
          <w:sz w:val="27"/>
          <w:szCs w:val="27"/>
        </w:rPr>
        <w:t xml:space="preserve"> в соответствии с действующим законодательством.</w:t>
      </w:r>
    </w:p>
    <w:p w:rsidR="00F8522C" w:rsidRPr="006C3886" w:rsidRDefault="00F8522C" w:rsidP="00F8522C">
      <w:pPr>
        <w:pStyle w:val="a4"/>
        <w:jc w:val="both"/>
        <w:rPr>
          <w:b/>
          <w:bCs/>
          <w:sz w:val="27"/>
          <w:szCs w:val="27"/>
        </w:rPr>
      </w:pPr>
      <w:r w:rsidRPr="006C3886">
        <w:rPr>
          <w:sz w:val="27"/>
          <w:szCs w:val="27"/>
          <w:lang w:val="ru-RU"/>
        </w:rPr>
        <w:t>З</w:t>
      </w:r>
      <w:r w:rsidRPr="006C3886">
        <w:rPr>
          <w:sz w:val="27"/>
          <w:szCs w:val="27"/>
        </w:rPr>
        <w:t>аказчик с учетом выделяемых на реализацию Программы финансовых средств ежегодно уточняет затраты на выполнение программных мероприятий.</w:t>
      </w: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6. Контроль за ходом реализации Программы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Контроль за ходом реализации Программы осуществляется </w:t>
      </w:r>
      <w:r w:rsidRPr="006C3886">
        <w:rPr>
          <w:sz w:val="27"/>
          <w:szCs w:val="27"/>
          <w:lang w:val="ru-RU"/>
        </w:rPr>
        <w:t xml:space="preserve">Главой сельского поселения </w:t>
      </w:r>
      <w:r>
        <w:rPr>
          <w:sz w:val="27"/>
          <w:szCs w:val="27"/>
          <w:lang w:val="ru-RU"/>
        </w:rPr>
        <w:t>Нижнеулу-Елгинский</w:t>
      </w:r>
      <w:r w:rsidRPr="006C3886">
        <w:rPr>
          <w:sz w:val="27"/>
          <w:szCs w:val="27"/>
        </w:rPr>
        <w:t xml:space="preserve"> </w:t>
      </w:r>
      <w:r w:rsidRPr="006C3886">
        <w:rPr>
          <w:sz w:val="27"/>
          <w:szCs w:val="27"/>
          <w:lang w:val="ru-RU"/>
        </w:rPr>
        <w:t xml:space="preserve"> сельсовет 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 xml:space="preserve">Для обеспечения мониторинга и контроля за ходом реализации Программы руководитель Программы представляет первому заместителю </w:t>
      </w:r>
      <w:r w:rsidRPr="006C3886">
        <w:rPr>
          <w:sz w:val="27"/>
          <w:szCs w:val="27"/>
          <w:lang w:val="ru-RU"/>
        </w:rPr>
        <w:t>Главы района</w:t>
      </w:r>
      <w:r w:rsidRPr="006C3886">
        <w:rPr>
          <w:sz w:val="27"/>
          <w:szCs w:val="27"/>
        </w:rPr>
        <w:t xml:space="preserve">, курирующему вопросы гражданской обороны, </w:t>
      </w:r>
      <w:r w:rsidRPr="006C3886">
        <w:rPr>
          <w:sz w:val="27"/>
          <w:szCs w:val="27"/>
          <w:lang w:val="ru-RU"/>
        </w:rPr>
        <w:t>справку-доклад</w:t>
      </w:r>
      <w:r w:rsidRPr="006C3886">
        <w:rPr>
          <w:sz w:val="27"/>
          <w:szCs w:val="27"/>
        </w:rPr>
        <w:t xml:space="preserve"> о выполнении мероприятий Программы, содержащую анализ положительных результатов, а также причины недостатков и нерешенных проблем (включая информацию о качестве и комплектности полученн</w:t>
      </w:r>
      <w:proofErr w:type="spellStart"/>
      <w:r w:rsidRPr="006C3886">
        <w:rPr>
          <w:sz w:val="27"/>
          <w:szCs w:val="27"/>
          <w:lang w:val="ru-RU"/>
        </w:rPr>
        <w:t>ых</w:t>
      </w:r>
      <w:proofErr w:type="spellEnd"/>
      <w:r w:rsidRPr="006C3886">
        <w:rPr>
          <w:sz w:val="27"/>
          <w:szCs w:val="27"/>
          <w:lang w:val="ru-RU"/>
        </w:rPr>
        <w:t xml:space="preserve"> СИЗ</w:t>
      </w:r>
      <w:r w:rsidRPr="006C3886">
        <w:rPr>
          <w:sz w:val="27"/>
          <w:szCs w:val="27"/>
        </w:rPr>
        <w:t>, об использовании их по назначению и т.д.).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>Система контроля за ходом реализации Программы обеспечивает осуществление предварительного, текущего и последующего контроля. Формы контроля включают: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>внутриведомственный контроль - проведение структурными подразделениями заказчиков проверок, ревизий, инвентаризаций по вопросам целевого и эффективного использования средств в рамках реализации Программы;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</w:p>
    <w:p w:rsidR="00F8522C" w:rsidRPr="006C3886" w:rsidRDefault="00F8522C" w:rsidP="00F8522C">
      <w:pPr>
        <w:pStyle w:val="a4"/>
        <w:jc w:val="center"/>
        <w:rPr>
          <w:sz w:val="27"/>
          <w:szCs w:val="27"/>
        </w:rPr>
      </w:pPr>
      <w:r w:rsidRPr="006C3886">
        <w:rPr>
          <w:b/>
          <w:bCs/>
          <w:sz w:val="27"/>
          <w:szCs w:val="27"/>
        </w:rPr>
        <w:t>7. Оценка результатов реализации Программы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>Реализация Программы позволит:</w:t>
      </w:r>
    </w:p>
    <w:p w:rsidR="00F8522C" w:rsidRPr="006C3886" w:rsidRDefault="00F8522C" w:rsidP="00F8522C">
      <w:pPr>
        <w:pStyle w:val="a4"/>
        <w:jc w:val="both"/>
        <w:rPr>
          <w:sz w:val="27"/>
          <w:szCs w:val="27"/>
        </w:rPr>
      </w:pPr>
      <w:r w:rsidRPr="006C3886">
        <w:rPr>
          <w:sz w:val="27"/>
          <w:szCs w:val="27"/>
        </w:rPr>
        <w:t>обеспечить реализацию выполнения федерального и областного законодательства в целях осуществления государственной политики в области гражданской обороны;</w:t>
      </w: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  <w:r w:rsidRPr="006C3886">
        <w:rPr>
          <w:sz w:val="27"/>
          <w:szCs w:val="27"/>
        </w:rPr>
        <w:t>обеспечить создание в целях гражданской обороны запасов СИЗ и, следовательно, ум</w:t>
      </w:r>
      <w:r>
        <w:rPr>
          <w:sz w:val="27"/>
          <w:szCs w:val="27"/>
        </w:rPr>
        <w:t>еньшить потери населения при ЧС</w:t>
      </w:r>
      <w:r>
        <w:rPr>
          <w:sz w:val="27"/>
          <w:szCs w:val="27"/>
          <w:lang w:val="ru-RU"/>
        </w:rPr>
        <w:t>.</w:t>
      </w: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Pr="00775F81" w:rsidRDefault="00F8522C" w:rsidP="00F8522C">
      <w:pPr>
        <w:pStyle w:val="a4"/>
        <w:jc w:val="both"/>
        <w:rPr>
          <w:sz w:val="27"/>
          <w:szCs w:val="27"/>
          <w:lang w:val="ru-RU"/>
        </w:rPr>
      </w:pPr>
    </w:p>
    <w:p w:rsidR="00F8522C" w:rsidRPr="006C3886" w:rsidRDefault="00F8522C" w:rsidP="00F8522C">
      <w:pPr>
        <w:pStyle w:val="a4"/>
        <w:jc w:val="right"/>
        <w:rPr>
          <w:sz w:val="27"/>
          <w:szCs w:val="27"/>
        </w:rPr>
      </w:pPr>
    </w:p>
    <w:p w:rsidR="00F8522C" w:rsidRDefault="00F8522C" w:rsidP="00F8522C">
      <w:pPr>
        <w:pStyle w:val="a4"/>
        <w:jc w:val="right"/>
        <w:rPr>
          <w:sz w:val="28"/>
          <w:szCs w:val="28"/>
          <w:lang w:val="ru-RU"/>
        </w:rPr>
      </w:pPr>
    </w:p>
    <w:p w:rsidR="00F8522C" w:rsidRDefault="00F8522C" w:rsidP="00F8522C">
      <w:pPr>
        <w:pStyle w:val="a4"/>
        <w:jc w:val="right"/>
        <w:rPr>
          <w:sz w:val="28"/>
          <w:szCs w:val="28"/>
          <w:lang w:val="ru-RU"/>
        </w:rPr>
      </w:pPr>
    </w:p>
    <w:p w:rsidR="00F8522C" w:rsidRDefault="00F8522C" w:rsidP="00F8522C">
      <w:pPr>
        <w:pStyle w:val="a4"/>
        <w:jc w:val="right"/>
        <w:rPr>
          <w:b/>
          <w:bCs/>
          <w:sz w:val="28"/>
          <w:szCs w:val="28"/>
          <w:lang w:val="ru-RU"/>
        </w:rPr>
      </w:pPr>
      <w:proofErr w:type="gramStart"/>
      <w:r>
        <w:rPr>
          <w:sz w:val="28"/>
          <w:szCs w:val="28"/>
          <w:lang w:val="ru-RU"/>
        </w:rPr>
        <w:t>Приложении</w:t>
      </w:r>
      <w:proofErr w:type="gramEnd"/>
      <w:r>
        <w:rPr>
          <w:sz w:val="28"/>
          <w:szCs w:val="28"/>
          <w:lang w:val="ru-RU"/>
        </w:rPr>
        <w:t xml:space="preserve"> 2 </w:t>
      </w:r>
    </w:p>
    <w:p w:rsidR="00F8522C" w:rsidRDefault="00F8522C" w:rsidP="00F8522C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>Р</w:t>
      </w:r>
      <w:r>
        <w:rPr>
          <w:b/>
          <w:bCs/>
          <w:sz w:val="28"/>
          <w:szCs w:val="28"/>
        </w:rPr>
        <w:t xml:space="preserve">есурсное обеспечение Программы </w:t>
      </w:r>
    </w:p>
    <w:p w:rsidR="00F8522C" w:rsidRDefault="00F8522C" w:rsidP="00F8522C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Объемы и источники финансирования Программы всего – </w:t>
      </w:r>
      <w:r>
        <w:rPr>
          <w:b/>
          <w:bCs/>
          <w:sz w:val="28"/>
          <w:szCs w:val="28"/>
          <w:lang w:val="ru-RU"/>
        </w:rPr>
        <w:t xml:space="preserve"> 100</w:t>
      </w:r>
      <w:r>
        <w:rPr>
          <w:b/>
          <w:bCs/>
          <w:sz w:val="28"/>
          <w:szCs w:val="28"/>
          <w:u w:val="single"/>
        </w:rPr>
        <w:t> тыс.руб,</w:t>
      </w:r>
      <w:r>
        <w:rPr>
          <w:b/>
          <w:bCs/>
          <w:sz w:val="28"/>
          <w:szCs w:val="28"/>
        </w:rPr>
        <w:t xml:space="preserve"> </w:t>
      </w:r>
    </w:p>
    <w:p w:rsidR="00F8522C" w:rsidRDefault="00F8522C" w:rsidP="00F8522C">
      <w:pPr>
        <w:pStyle w:val="a4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в том числе: </w:t>
      </w:r>
    </w:p>
    <w:p w:rsidR="00F8522C" w:rsidRDefault="00F8522C" w:rsidP="00F8522C">
      <w:pPr>
        <w:pStyle w:val="a4"/>
        <w:jc w:val="center"/>
        <w:rPr>
          <w:b/>
          <w:bCs/>
        </w:rPr>
      </w:pPr>
      <w:r>
        <w:rPr>
          <w:b/>
          <w:bCs/>
          <w:sz w:val="28"/>
          <w:szCs w:val="28"/>
          <w:u w:val="single"/>
        </w:rPr>
        <w:t xml:space="preserve">бюджет </w:t>
      </w:r>
      <w:r>
        <w:rPr>
          <w:b/>
          <w:bCs/>
          <w:sz w:val="28"/>
          <w:szCs w:val="28"/>
          <w:u w:val="single"/>
          <w:lang w:val="ru-RU"/>
        </w:rPr>
        <w:t>поселения</w:t>
      </w:r>
      <w:r>
        <w:rPr>
          <w:b/>
          <w:bCs/>
          <w:sz w:val="28"/>
          <w:szCs w:val="28"/>
          <w:u w:val="single"/>
        </w:rPr>
        <w:t xml:space="preserve"> – </w:t>
      </w:r>
      <w:r>
        <w:rPr>
          <w:b/>
          <w:bCs/>
          <w:sz w:val="28"/>
          <w:szCs w:val="28"/>
          <w:u w:val="single"/>
          <w:lang w:val="ru-RU"/>
        </w:rPr>
        <w:t xml:space="preserve">100 </w:t>
      </w:r>
      <w:r>
        <w:rPr>
          <w:b/>
          <w:bCs/>
          <w:sz w:val="28"/>
          <w:szCs w:val="28"/>
          <w:u w:val="single"/>
        </w:rPr>
        <w:t>тыс.руб.,</w:t>
      </w:r>
    </w:p>
    <w:p w:rsidR="00F8522C" w:rsidRDefault="00F8522C" w:rsidP="00F8522C">
      <w:pPr>
        <w:pStyle w:val="a4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</w:t>
      </w:r>
    </w:p>
    <w:p w:rsidR="00F8522C" w:rsidRDefault="00F8522C" w:rsidP="00F8522C">
      <w:pPr>
        <w:pStyle w:val="a4"/>
        <w:rPr>
          <w:sz w:val="28"/>
          <w:szCs w:val="28"/>
        </w:rPr>
      </w:pPr>
      <w:r>
        <w:rPr>
          <w:b/>
          <w:bCs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>из них по годам:</w:t>
      </w:r>
    </w:p>
    <w:p w:rsidR="00F8522C" w:rsidRPr="00B826CB" w:rsidRDefault="00F8522C" w:rsidP="00F8522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1) 201</w:t>
      </w:r>
      <w:r w:rsidRPr="00B826C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B826CB">
        <w:rPr>
          <w:sz w:val="28"/>
          <w:szCs w:val="28"/>
        </w:rPr>
        <w:t xml:space="preserve">г. -  </w:t>
      </w:r>
      <w:r w:rsidRPr="00C5074E">
        <w:rPr>
          <w:sz w:val="28"/>
          <w:szCs w:val="28"/>
        </w:rPr>
        <w:t>10</w:t>
      </w:r>
      <w:r w:rsidRPr="00B826CB">
        <w:rPr>
          <w:sz w:val="28"/>
          <w:szCs w:val="28"/>
        </w:rPr>
        <w:t xml:space="preserve"> тыс.руб.                   6) 2019 г. - 1</w:t>
      </w:r>
      <w:r w:rsidRPr="00C5074E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тыс.руб.   </w:t>
      </w:r>
    </w:p>
    <w:p w:rsidR="00F8522C" w:rsidRPr="00B826CB" w:rsidRDefault="00F8522C" w:rsidP="00F8522C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B826CB">
        <w:rPr>
          <w:sz w:val="28"/>
          <w:szCs w:val="28"/>
        </w:rPr>
        <w:t>2) 2015</w:t>
      </w:r>
      <w:r>
        <w:rPr>
          <w:sz w:val="28"/>
          <w:szCs w:val="28"/>
        </w:rPr>
        <w:t xml:space="preserve"> г. - </w:t>
      </w:r>
      <w:r w:rsidRPr="00431462">
        <w:rPr>
          <w:sz w:val="28"/>
          <w:szCs w:val="28"/>
        </w:rPr>
        <w:t xml:space="preserve"> 10 </w:t>
      </w:r>
      <w:r w:rsidRPr="00B826CB">
        <w:rPr>
          <w:sz w:val="28"/>
          <w:szCs w:val="28"/>
        </w:rPr>
        <w:t>тыс.руб.                   7) 2020 г. -  1</w:t>
      </w:r>
      <w:r w:rsidRPr="00F8522C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тыс.руб.</w:t>
      </w:r>
    </w:p>
    <w:p w:rsidR="00F8522C" w:rsidRPr="00B826CB" w:rsidRDefault="00F8522C" w:rsidP="00F8522C">
      <w:pPr>
        <w:pStyle w:val="a4"/>
        <w:rPr>
          <w:sz w:val="28"/>
          <w:szCs w:val="28"/>
        </w:rPr>
      </w:pPr>
      <w:r w:rsidRPr="00B826CB">
        <w:rPr>
          <w:sz w:val="28"/>
          <w:szCs w:val="28"/>
        </w:rPr>
        <w:t xml:space="preserve">               3) 2016 г. - </w:t>
      </w:r>
      <w:r w:rsidRPr="00C5074E">
        <w:rPr>
          <w:sz w:val="28"/>
          <w:szCs w:val="28"/>
        </w:rPr>
        <w:t xml:space="preserve"> </w:t>
      </w:r>
      <w:r w:rsidRPr="00B826CB">
        <w:rPr>
          <w:sz w:val="28"/>
          <w:szCs w:val="28"/>
        </w:rPr>
        <w:t>1</w:t>
      </w:r>
      <w:r w:rsidRPr="00C5074E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</w:t>
      </w:r>
      <w:r>
        <w:rPr>
          <w:sz w:val="28"/>
          <w:szCs w:val="28"/>
        </w:rPr>
        <w:t xml:space="preserve">с.руб.               </w:t>
      </w:r>
      <w:r w:rsidRPr="00C5074E">
        <w:rPr>
          <w:sz w:val="28"/>
          <w:szCs w:val="28"/>
        </w:rPr>
        <w:t xml:space="preserve">    </w:t>
      </w:r>
      <w:r w:rsidRPr="00B826CB">
        <w:rPr>
          <w:sz w:val="28"/>
          <w:szCs w:val="28"/>
        </w:rPr>
        <w:t>8) 2021 г. - 1</w:t>
      </w:r>
      <w:r w:rsidRPr="00F8522C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тыс.руб.</w:t>
      </w:r>
    </w:p>
    <w:p w:rsidR="00F8522C" w:rsidRPr="00B826CB" w:rsidRDefault="00F8522C" w:rsidP="00F8522C">
      <w:pPr>
        <w:pStyle w:val="a4"/>
        <w:rPr>
          <w:sz w:val="28"/>
          <w:szCs w:val="28"/>
        </w:rPr>
      </w:pPr>
      <w:r w:rsidRPr="00B826CB">
        <w:rPr>
          <w:sz w:val="28"/>
          <w:szCs w:val="28"/>
        </w:rPr>
        <w:t xml:space="preserve">               4) 2017 г. - </w:t>
      </w:r>
      <w:r w:rsidRPr="00C5074E">
        <w:rPr>
          <w:sz w:val="28"/>
          <w:szCs w:val="28"/>
        </w:rPr>
        <w:t xml:space="preserve"> </w:t>
      </w:r>
      <w:r w:rsidRPr="00B826CB">
        <w:rPr>
          <w:sz w:val="28"/>
          <w:szCs w:val="28"/>
        </w:rPr>
        <w:t>1</w:t>
      </w:r>
      <w:r w:rsidRPr="00C5074E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тыс.руб.               </w:t>
      </w:r>
      <w:r w:rsidRPr="00C5074E">
        <w:rPr>
          <w:sz w:val="28"/>
          <w:szCs w:val="28"/>
        </w:rPr>
        <w:t xml:space="preserve">    </w:t>
      </w:r>
      <w:r w:rsidRPr="00B826CB">
        <w:rPr>
          <w:sz w:val="28"/>
          <w:szCs w:val="28"/>
        </w:rPr>
        <w:t>9) 2022 г. - 1</w:t>
      </w:r>
      <w:r w:rsidRPr="00F8522C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тыс.руб.</w:t>
      </w:r>
    </w:p>
    <w:p w:rsidR="00F8522C" w:rsidRDefault="00F8522C" w:rsidP="00F8522C">
      <w:pPr>
        <w:pStyle w:val="a4"/>
        <w:rPr>
          <w:sz w:val="28"/>
          <w:szCs w:val="28"/>
        </w:rPr>
      </w:pPr>
      <w:r w:rsidRPr="00B826CB">
        <w:rPr>
          <w:sz w:val="28"/>
          <w:szCs w:val="28"/>
        </w:rPr>
        <w:t xml:space="preserve">               5) 2018 г. - </w:t>
      </w:r>
      <w:r w:rsidRPr="00C5074E">
        <w:rPr>
          <w:sz w:val="28"/>
          <w:szCs w:val="28"/>
        </w:rPr>
        <w:t xml:space="preserve"> </w:t>
      </w:r>
      <w:r w:rsidRPr="00B826CB">
        <w:rPr>
          <w:sz w:val="28"/>
          <w:szCs w:val="28"/>
        </w:rPr>
        <w:t>1</w:t>
      </w:r>
      <w:r w:rsidRPr="00C5074E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тыс.руб.               </w:t>
      </w:r>
      <w:r w:rsidRPr="00C5074E">
        <w:rPr>
          <w:sz w:val="28"/>
          <w:szCs w:val="28"/>
        </w:rPr>
        <w:t xml:space="preserve">  1</w:t>
      </w:r>
      <w:r w:rsidRPr="00B826CB">
        <w:rPr>
          <w:sz w:val="28"/>
          <w:szCs w:val="28"/>
        </w:rPr>
        <w:t>0) 2023 г. - 1</w:t>
      </w:r>
      <w:r w:rsidRPr="00F8522C">
        <w:rPr>
          <w:sz w:val="28"/>
          <w:szCs w:val="28"/>
        </w:rPr>
        <w:t>0</w:t>
      </w:r>
      <w:r w:rsidRPr="00B826CB">
        <w:rPr>
          <w:sz w:val="28"/>
          <w:szCs w:val="28"/>
        </w:rPr>
        <w:t xml:space="preserve"> тыс.руб.</w:t>
      </w:r>
      <w:r>
        <w:t xml:space="preserve">                </w:t>
      </w:r>
      <w:r>
        <w:rPr>
          <w:sz w:val="28"/>
          <w:szCs w:val="28"/>
        </w:rPr>
        <w:t xml:space="preserve">  </w:t>
      </w:r>
    </w:p>
    <w:p w:rsidR="00F8522C" w:rsidRDefault="00F8522C" w:rsidP="00F8522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 </w:t>
      </w:r>
    </w:p>
    <w:p w:rsidR="00F8522C" w:rsidRDefault="00F8522C" w:rsidP="00F8522C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</w:rPr>
        <w:t xml:space="preserve">бъем средств на реализацию Программы ежегодно уточняется исходя из возможностей доходной части </w:t>
      </w:r>
      <w:r>
        <w:rPr>
          <w:sz w:val="28"/>
          <w:szCs w:val="28"/>
          <w:lang w:val="ru-RU"/>
        </w:rPr>
        <w:t>местного</w:t>
      </w:r>
      <w:r>
        <w:rPr>
          <w:sz w:val="28"/>
          <w:szCs w:val="28"/>
        </w:rPr>
        <w:t xml:space="preserve"> бюджета.  </w:t>
      </w:r>
    </w:p>
    <w:p w:rsidR="00F8522C" w:rsidRDefault="00F8522C" w:rsidP="00F8522C">
      <w:pPr>
        <w:pStyle w:val="a4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  <w:lang w:val="ru-RU"/>
        </w:rPr>
        <w:t xml:space="preserve">Программа на приобретение </w:t>
      </w:r>
      <w:proofErr w:type="gramStart"/>
      <w:r>
        <w:rPr>
          <w:sz w:val="28"/>
          <w:szCs w:val="28"/>
          <w:lang w:val="ru-RU"/>
        </w:rPr>
        <w:t>СИЗ</w:t>
      </w:r>
      <w:proofErr w:type="gramEnd"/>
      <w:r>
        <w:rPr>
          <w:sz w:val="28"/>
          <w:szCs w:val="28"/>
          <w:lang w:val="ru-RU"/>
        </w:rPr>
        <w:t xml:space="preserve"> рассчитана в ценах 2013 года.</w:t>
      </w:r>
    </w:p>
    <w:p w:rsidR="00F8522C" w:rsidRDefault="00F8522C" w:rsidP="00F8522C">
      <w:pPr>
        <w:pStyle w:val="a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</w:p>
    <w:p w:rsidR="00F8522C" w:rsidRDefault="00F8522C" w:rsidP="00F8522C">
      <w:pPr>
        <w:pStyle w:val="a4"/>
      </w:pPr>
      <w:r>
        <w:rPr>
          <w:b/>
          <w:bCs/>
          <w:sz w:val="28"/>
          <w:szCs w:val="28"/>
        </w:rPr>
        <w:t xml:space="preserve">                                                Ожидаемые результат</w:t>
      </w:r>
      <w:proofErr w:type="spellStart"/>
      <w:r>
        <w:rPr>
          <w:b/>
          <w:bCs/>
          <w:sz w:val="28"/>
          <w:szCs w:val="28"/>
          <w:lang w:val="ru-RU"/>
        </w:rPr>
        <w:t>ы</w:t>
      </w:r>
      <w:proofErr w:type="spellEnd"/>
      <w:r>
        <w:rPr>
          <w:b/>
          <w:bCs/>
          <w:sz w:val="28"/>
          <w:szCs w:val="28"/>
          <w:lang w:val="ru-RU"/>
        </w:rPr>
        <w:t xml:space="preserve">. </w:t>
      </w:r>
    </w:p>
    <w:p w:rsidR="00F8522C" w:rsidRDefault="00F8522C" w:rsidP="00F8522C">
      <w:pPr>
        <w:pStyle w:val="a4"/>
        <w:jc w:val="both"/>
        <w:rPr>
          <w:b/>
          <w:bCs/>
          <w:sz w:val="28"/>
          <w:szCs w:val="28"/>
          <w:u w:val="single"/>
        </w:rPr>
      </w:pPr>
      <w:r>
        <w:t xml:space="preserve">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Приобретение средств индивидуальной защиты и органов дыхания для обеспечения работников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администрации </w:t>
      </w:r>
      <w:r>
        <w:rPr>
          <w:sz w:val="28"/>
          <w:szCs w:val="28"/>
          <w:lang w:val="ru-RU"/>
        </w:rPr>
        <w:t xml:space="preserve">сельского поселения </w:t>
      </w:r>
      <w:r>
        <w:rPr>
          <w:sz w:val="27"/>
          <w:szCs w:val="27"/>
          <w:lang w:val="ru-RU"/>
        </w:rPr>
        <w:t>Нижнеулу-Елгинский</w:t>
      </w:r>
      <w:r w:rsidRPr="006C3886">
        <w:rPr>
          <w:sz w:val="27"/>
          <w:szCs w:val="27"/>
        </w:rPr>
        <w:t xml:space="preserve"> </w:t>
      </w:r>
      <w:r>
        <w:rPr>
          <w:sz w:val="28"/>
          <w:szCs w:val="28"/>
          <w:lang w:val="ru-RU"/>
        </w:rPr>
        <w:t xml:space="preserve"> сельсовет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 xml:space="preserve">работников МБУ </w:t>
      </w:r>
      <w:r>
        <w:rPr>
          <w:sz w:val="27"/>
          <w:szCs w:val="27"/>
          <w:lang w:val="ru-RU"/>
        </w:rPr>
        <w:t>Нижнеулу-Елгинский</w:t>
      </w:r>
      <w:r w:rsidRPr="006C3886">
        <w:rPr>
          <w:sz w:val="27"/>
          <w:szCs w:val="27"/>
        </w:rPr>
        <w:t xml:space="preserve"> </w:t>
      </w:r>
      <w:r>
        <w:rPr>
          <w:sz w:val="28"/>
          <w:szCs w:val="28"/>
          <w:lang w:val="ru-RU"/>
        </w:rPr>
        <w:t>СДК.</w:t>
      </w:r>
      <w:r>
        <w:rPr>
          <w:b/>
          <w:bCs/>
        </w:rPr>
        <w:t xml:space="preserve">    </w:t>
      </w:r>
      <w:r>
        <w:rPr>
          <w:b/>
          <w:bCs/>
          <w:sz w:val="28"/>
          <w:szCs w:val="28"/>
        </w:rPr>
        <w:t xml:space="preserve">    </w:t>
      </w:r>
    </w:p>
    <w:p w:rsidR="00F8522C" w:rsidRDefault="00F8522C" w:rsidP="00F8522C">
      <w:pPr>
        <w:pStyle w:val="a4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всего – </w:t>
      </w:r>
      <w:r>
        <w:rPr>
          <w:b/>
          <w:bCs/>
          <w:sz w:val="28"/>
          <w:szCs w:val="28"/>
          <w:u w:val="single"/>
          <w:lang w:val="ru-RU"/>
        </w:rPr>
        <w:t xml:space="preserve">100 </w:t>
      </w:r>
      <w:proofErr w:type="spellStart"/>
      <w:r>
        <w:rPr>
          <w:b/>
          <w:bCs/>
          <w:sz w:val="28"/>
          <w:szCs w:val="28"/>
          <w:u w:val="single"/>
          <w:lang w:val="ru-RU"/>
        </w:rPr>
        <w:t>тыс.руб</w:t>
      </w:r>
      <w:proofErr w:type="spellEnd"/>
      <w:r>
        <w:rPr>
          <w:b/>
          <w:bCs/>
          <w:sz w:val="28"/>
          <w:szCs w:val="28"/>
          <w:u w:val="single"/>
        </w:rPr>
        <w:t xml:space="preserve">,  </w:t>
      </w:r>
      <w:r>
        <w:rPr>
          <w:b/>
          <w:bCs/>
          <w:sz w:val="28"/>
          <w:szCs w:val="28"/>
          <w:u w:val="single"/>
          <w:lang w:val="ru-RU"/>
        </w:rPr>
        <w:t xml:space="preserve">в </w:t>
      </w:r>
      <w:r>
        <w:rPr>
          <w:b/>
          <w:bCs/>
          <w:sz w:val="28"/>
          <w:szCs w:val="28"/>
          <w:u w:val="single"/>
        </w:rPr>
        <w:t>т.ч. по годам:</w:t>
      </w:r>
    </w:p>
    <w:p w:rsidR="00F8522C" w:rsidRPr="00C5074E" w:rsidRDefault="00F8522C" w:rsidP="00F8522C">
      <w:pPr>
        <w:pStyle w:val="a4"/>
        <w:rPr>
          <w:sz w:val="28"/>
          <w:szCs w:val="28"/>
        </w:rPr>
      </w:pPr>
      <w:r>
        <w:rPr>
          <w:sz w:val="28"/>
          <w:szCs w:val="28"/>
        </w:rPr>
        <w:t>201</w:t>
      </w:r>
      <w:r w:rsidRPr="00C5074E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C5074E">
        <w:rPr>
          <w:sz w:val="28"/>
          <w:szCs w:val="28"/>
        </w:rPr>
        <w:t>г.  - 10 тыс.</w:t>
      </w:r>
      <w:r>
        <w:rPr>
          <w:sz w:val="28"/>
          <w:szCs w:val="28"/>
        </w:rPr>
        <w:t>руб</w:t>
      </w:r>
      <w:r w:rsidRPr="00C5074E">
        <w:rPr>
          <w:sz w:val="28"/>
          <w:szCs w:val="28"/>
        </w:rPr>
        <w:t xml:space="preserve">.;    </w:t>
      </w:r>
      <w:r w:rsidRPr="00DD2E4C">
        <w:rPr>
          <w:sz w:val="28"/>
          <w:szCs w:val="28"/>
        </w:rPr>
        <w:t xml:space="preserve"> </w:t>
      </w:r>
      <w:r>
        <w:rPr>
          <w:sz w:val="28"/>
          <w:szCs w:val="28"/>
        </w:rPr>
        <w:t>201</w:t>
      </w:r>
      <w:r w:rsidRPr="00C5074E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C5074E">
        <w:rPr>
          <w:sz w:val="28"/>
          <w:szCs w:val="28"/>
        </w:rPr>
        <w:t xml:space="preserve">г. </w:t>
      </w:r>
      <w:r>
        <w:rPr>
          <w:sz w:val="28"/>
          <w:szCs w:val="28"/>
        </w:rPr>
        <w:t>–</w:t>
      </w:r>
      <w:r w:rsidRPr="00C5074E">
        <w:rPr>
          <w:sz w:val="28"/>
          <w:szCs w:val="28"/>
        </w:rPr>
        <w:t xml:space="preserve"> 10 тыс.руб.;   </w:t>
      </w:r>
      <w:r>
        <w:rPr>
          <w:sz w:val="28"/>
          <w:szCs w:val="28"/>
        </w:rPr>
        <w:t>201</w:t>
      </w:r>
      <w:r w:rsidRPr="00C5074E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  <w:r w:rsidRPr="00C5074E">
        <w:rPr>
          <w:sz w:val="28"/>
          <w:szCs w:val="28"/>
        </w:rPr>
        <w:t xml:space="preserve">г. </w:t>
      </w:r>
      <w:r>
        <w:rPr>
          <w:sz w:val="28"/>
          <w:szCs w:val="28"/>
        </w:rPr>
        <w:t>–</w:t>
      </w:r>
      <w:r w:rsidRPr="00C5074E">
        <w:rPr>
          <w:sz w:val="28"/>
          <w:szCs w:val="28"/>
        </w:rPr>
        <w:t xml:space="preserve"> 10 тыс.руб.;                      </w:t>
      </w:r>
      <w:r>
        <w:rPr>
          <w:sz w:val="28"/>
          <w:szCs w:val="28"/>
        </w:rPr>
        <w:t>201</w:t>
      </w:r>
      <w:r w:rsidRPr="00C5074E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C5074E">
        <w:rPr>
          <w:sz w:val="28"/>
          <w:szCs w:val="28"/>
        </w:rPr>
        <w:t>г. -</w:t>
      </w:r>
      <w:r>
        <w:rPr>
          <w:sz w:val="28"/>
          <w:szCs w:val="28"/>
        </w:rPr>
        <w:t xml:space="preserve"> </w:t>
      </w:r>
      <w:r w:rsidRPr="00C5074E">
        <w:rPr>
          <w:sz w:val="28"/>
          <w:szCs w:val="28"/>
        </w:rPr>
        <w:t xml:space="preserve"> 10</w:t>
      </w:r>
      <w:r>
        <w:rPr>
          <w:sz w:val="28"/>
          <w:szCs w:val="28"/>
        </w:rPr>
        <w:t xml:space="preserve"> </w:t>
      </w:r>
      <w:r w:rsidRPr="00DD2E4C">
        <w:rPr>
          <w:sz w:val="28"/>
          <w:szCs w:val="28"/>
        </w:rPr>
        <w:t>тыс</w:t>
      </w:r>
      <w:r w:rsidRPr="00C5074E">
        <w:rPr>
          <w:sz w:val="28"/>
          <w:szCs w:val="28"/>
        </w:rPr>
        <w:t xml:space="preserve">.руб.;      2018    -  10 тыс.руб.; </w:t>
      </w:r>
      <w:r>
        <w:rPr>
          <w:sz w:val="28"/>
          <w:szCs w:val="28"/>
        </w:rPr>
        <w:t xml:space="preserve">  </w:t>
      </w:r>
      <w:r w:rsidRPr="00C5074E">
        <w:rPr>
          <w:sz w:val="28"/>
          <w:szCs w:val="28"/>
        </w:rPr>
        <w:t>2019 г. -  10 тыс.руб.;</w:t>
      </w:r>
    </w:p>
    <w:p w:rsidR="00F8522C" w:rsidRPr="00DD2E4C" w:rsidRDefault="00F8522C" w:rsidP="00F8522C">
      <w:pPr>
        <w:pStyle w:val="a4"/>
        <w:rPr>
          <w:sz w:val="28"/>
          <w:szCs w:val="28"/>
        </w:rPr>
      </w:pPr>
      <w:r w:rsidRPr="00C5074E">
        <w:rPr>
          <w:sz w:val="28"/>
          <w:szCs w:val="28"/>
        </w:rPr>
        <w:t xml:space="preserve">2020 г. - </w:t>
      </w:r>
      <w:r>
        <w:rPr>
          <w:sz w:val="28"/>
          <w:szCs w:val="28"/>
        </w:rPr>
        <w:t xml:space="preserve"> 10  </w:t>
      </w:r>
      <w:r w:rsidRPr="00DD2E4C">
        <w:rPr>
          <w:sz w:val="28"/>
          <w:szCs w:val="28"/>
        </w:rPr>
        <w:t>тыс</w:t>
      </w:r>
      <w:r w:rsidRPr="00C5074E">
        <w:rPr>
          <w:sz w:val="28"/>
          <w:szCs w:val="28"/>
        </w:rPr>
        <w:t>.руб.;</w:t>
      </w:r>
      <w:r w:rsidRPr="00B826CB">
        <w:rPr>
          <w:sz w:val="28"/>
          <w:szCs w:val="28"/>
        </w:rPr>
        <w:t xml:space="preserve"> </w:t>
      </w:r>
      <w:r w:rsidRPr="00C5074E">
        <w:rPr>
          <w:sz w:val="28"/>
          <w:szCs w:val="28"/>
        </w:rPr>
        <w:t xml:space="preserve">    </w:t>
      </w:r>
      <w:r>
        <w:rPr>
          <w:sz w:val="28"/>
          <w:szCs w:val="28"/>
        </w:rPr>
        <w:t>202</w:t>
      </w:r>
      <w:r w:rsidRPr="00C5074E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C5074E">
        <w:rPr>
          <w:sz w:val="28"/>
          <w:szCs w:val="28"/>
        </w:rPr>
        <w:t xml:space="preserve">г. -  10  тыс.руб.;  </w:t>
      </w:r>
      <w:r w:rsidRPr="00DD2E4C">
        <w:rPr>
          <w:sz w:val="28"/>
          <w:szCs w:val="28"/>
        </w:rPr>
        <w:t>20</w:t>
      </w:r>
      <w:r w:rsidRPr="00C5074E">
        <w:rPr>
          <w:sz w:val="28"/>
          <w:szCs w:val="28"/>
        </w:rPr>
        <w:t xml:space="preserve">22 г. - </w:t>
      </w:r>
      <w:r w:rsidRPr="00DD2E4C">
        <w:rPr>
          <w:sz w:val="28"/>
          <w:szCs w:val="28"/>
        </w:rPr>
        <w:t xml:space="preserve"> 10 тыс</w:t>
      </w:r>
      <w:r w:rsidRPr="00C5074E">
        <w:rPr>
          <w:sz w:val="28"/>
          <w:szCs w:val="28"/>
        </w:rPr>
        <w:t>.</w:t>
      </w:r>
      <w:r w:rsidRPr="00DD2E4C">
        <w:rPr>
          <w:sz w:val="28"/>
          <w:szCs w:val="28"/>
        </w:rPr>
        <w:t>руб.;</w:t>
      </w:r>
    </w:p>
    <w:p w:rsidR="00F8522C" w:rsidRPr="00C5074E" w:rsidRDefault="00F8522C" w:rsidP="00F8522C">
      <w:pPr>
        <w:pStyle w:val="a4"/>
        <w:rPr>
          <w:sz w:val="28"/>
          <w:szCs w:val="28"/>
        </w:rPr>
      </w:pPr>
      <w:r w:rsidRPr="00C5074E">
        <w:rPr>
          <w:sz w:val="28"/>
          <w:szCs w:val="28"/>
        </w:rPr>
        <w:t>2023</w:t>
      </w:r>
      <w:r>
        <w:rPr>
          <w:sz w:val="28"/>
          <w:szCs w:val="28"/>
          <w:lang w:val="ru-RU"/>
        </w:rPr>
        <w:t xml:space="preserve"> г. </w:t>
      </w:r>
      <w:r w:rsidRPr="00C5074E">
        <w:rPr>
          <w:sz w:val="28"/>
          <w:szCs w:val="28"/>
        </w:rPr>
        <w:t>-</w:t>
      </w:r>
      <w:r>
        <w:rPr>
          <w:sz w:val="28"/>
          <w:szCs w:val="28"/>
          <w:lang w:val="ru-RU"/>
        </w:rPr>
        <w:t xml:space="preserve">  </w:t>
      </w:r>
      <w:r w:rsidRPr="00C5074E">
        <w:rPr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10</w:t>
      </w:r>
      <w:r w:rsidRPr="00C5074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ru-RU"/>
        </w:rPr>
        <w:t>тыс.руб</w:t>
      </w:r>
      <w:proofErr w:type="spellEnd"/>
      <w:r w:rsidRPr="00C5074E">
        <w:rPr>
          <w:sz w:val="28"/>
          <w:szCs w:val="28"/>
        </w:rPr>
        <w:t xml:space="preserve">. </w:t>
      </w:r>
    </w:p>
    <w:p w:rsidR="00F8522C" w:rsidRPr="00C5074E" w:rsidRDefault="00F8522C" w:rsidP="00F8522C">
      <w:pPr>
        <w:pStyle w:val="a4"/>
        <w:rPr>
          <w:sz w:val="28"/>
          <w:szCs w:val="28"/>
        </w:rPr>
      </w:pPr>
    </w:p>
    <w:p w:rsidR="00F8522C" w:rsidRDefault="00F8522C" w:rsidP="00F8522C">
      <w:pPr>
        <w:pStyle w:val="a4"/>
        <w:rPr>
          <w:sz w:val="28"/>
          <w:szCs w:val="28"/>
        </w:rPr>
      </w:pPr>
    </w:p>
    <w:p w:rsidR="00F8522C" w:rsidRDefault="00F8522C" w:rsidP="00F8522C">
      <w:pPr>
        <w:pStyle w:val="a4"/>
      </w:pPr>
    </w:p>
    <w:p w:rsidR="00F8522C" w:rsidRPr="00C5074E" w:rsidRDefault="00F8522C" w:rsidP="00F8522C">
      <w:pPr>
        <w:rPr>
          <w:lang/>
        </w:rPr>
      </w:pPr>
    </w:p>
    <w:p w:rsidR="00BA5EA0" w:rsidRDefault="00BA5EA0"/>
    <w:sectPr w:rsidR="00BA5EA0" w:rsidSect="00B336D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8522C"/>
    <w:rsid w:val="00406F6A"/>
    <w:rsid w:val="005C09BF"/>
    <w:rsid w:val="009319C6"/>
    <w:rsid w:val="00AF48DD"/>
    <w:rsid w:val="00B21D53"/>
    <w:rsid w:val="00BA5EA0"/>
    <w:rsid w:val="00E620A4"/>
    <w:rsid w:val="00F8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22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620A4"/>
    <w:pPr>
      <w:keepNext/>
      <w:suppressAutoHyphens/>
      <w:spacing w:before="240" w:after="60" w:line="360" w:lineRule="auto"/>
      <w:jc w:val="center"/>
      <w:outlineLvl w:val="0"/>
    </w:pPr>
    <w:rPr>
      <w:rFonts w:ascii="Times New Roman" w:eastAsia="Times New Roman" w:hAnsi="Times New Roman" w:cs="Calibri"/>
      <w:b/>
      <w:caps/>
      <w:kern w:val="1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0A4"/>
    <w:rPr>
      <w:rFonts w:cs="Calibri"/>
      <w:b/>
      <w:caps/>
      <w:kern w:val="1"/>
      <w:sz w:val="24"/>
      <w:lang w:eastAsia="ar-SA"/>
    </w:rPr>
  </w:style>
  <w:style w:type="character" w:styleId="a3">
    <w:name w:val="Strong"/>
    <w:qFormat/>
    <w:rsid w:val="00F8522C"/>
    <w:rPr>
      <w:b/>
      <w:bCs/>
    </w:rPr>
  </w:style>
  <w:style w:type="paragraph" w:styleId="a4">
    <w:name w:val="Body Text"/>
    <w:basedOn w:val="a"/>
    <w:link w:val="a5"/>
    <w:rsid w:val="00F8522C"/>
    <w:pPr>
      <w:widowControl w:val="0"/>
      <w:suppressAutoHyphens/>
      <w:spacing w:after="120" w:line="240" w:lineRule="auto"/>
    </w:pPr>
    <w:rPr>
      <w:rFonts w:ascii="Times New Roman" w:eastAsia="Andale Sans UI" w:hAnsi="Times New Roman"/>
      <w:kern w:val="1"/>
      <w:sz w:val="24"/>
      <w:szCs w:val="24"/>
      <w:lang/>
    </w:rPr>
  </w:style>
  <w:style w:type="character" w:customStyle="1" w:styleId="a5">
    <w:name w:val="Основной текст Знак"/>
    <w:basedOn w:val="a0"/>
    <w:link w:val="a4"/>
    <w:rsid w:val="00F8522C"/>
    <w:rPr>
      <w:rFonts w:eastAsia="Andale Sans UI"/>
      <w:kern w:val="1"/>
      <w:sz w:val="24"/>
      <w:szCs w:val="24"/>
      <w:lang/>
    </w:rPr>
  </w:style>
  <w:style w:type="paragraph" w:customStyle="1" w:styleId="a6">
    <w:name w:val="Текст в заданном формате"/>
    <w:basedOn w:val="a"/>
    <w:rsid w:val="00F8522C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1646</Words>
  <Characters>9387</Characters>
  <Application>Microsoft Office Word</Application>
  <DocSecurity>0</DocSecurity>
  <Lines>78</Lines>
  <Paragraphs>22</Paragraphs>
  <ScaleCrop>false</ScaleCrop>
  <Company/>
  <LinksUpToDate>false</LinksUpToDate>
  <CharactersWithSpaces>11011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2014-11-24T11:00:00Z</dcterms:created>
  <dcterms:modified xsi:type="dcterms:W3CDTF">2014-11-24T11:01:00Z</dcterms:modified>
</cp:coreProperties>
</file>